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199" w14:textId="350C4122" w:rsidR="00B53AC0" w:rsidRPr="00E122F2" w:rsidRDefault="00E122F2" w:rsidP="00873092">
      <w:pPr>
        <w:pStyle w:val="2"/>
        <w:ind w:right="-846"/>
        <w:rPr>
          <w:rFonts w:ascii="Times New Roman" w:hAnsi="Times New Roman" w:cs="Times New Roman"/>
          <w:sz w:val="32"/>
          <w:szCs w:val="32"/>
        </w:rPr>
      </w:pPr>
      <w:bookmarkStart w:id="0" w:name="scenario"/>
      <w:bookmarkStart w:id="1" w:name="objectives"/>
      <w:bookmarkStart w:id="2" w:name="lab-exercise-1-implementing-data-dedupli"/>
      <w:bookmarkEnd w:id="0"/>
      <w:bookmarkEnd w:id="1"/>
      <w:bookmarkEnd w:id="2"/>
      <w:r w:rsidRPr="00E122F2">
        <w:rPr>
          <w:rFonts w:ascii="Times New Roman" w:hAnsi="Times New Roman" w:cs="Times New Roman"/>
          <w:sz w:val="32"/>
          <w:szCs w:val="32"/>
        </w:rPr>
        <w:t>Lab04_1: Implementing Data Deduplication</w:t>
      </w:r>
    </w:p>
    <w:p w14:paraId="5E3AAA7F" w14:textId="7A34122B" w:rsidR="00B53AC0" w:rsidRDefault="00000000" w:rsidP="00873092">
      <w:pPr>
        <w:pStyle w:val="3"/>
        <w:spacing w:before="240" w:after="120"/>
        <w:ind w:right="-846"/>
        <w:rPr>
          <w:rFonts w:ascii="Times New Roman" w:hAnsi="Times New Roman" w:cs="Times New Roman"/>
          <w:sz w:val="24"/>
          <w:szCs w:val="24"/>
        </w:rPr>
      </w:pPr>
      <w:bookmarkStart w:id="3" w:name="scenario-1"/>
      <w:bookmarkStart w:id="4" w:name="task-1-install-the-data-deduplication-ro"/>
      <w:bookmarkEnd w:id="3"/>
      <w:bookmarkEnd w:id="4"/>
      <w:r w:rsidRPr="0038578C">
        <w:rPr>
          <w:rFonts w:ascii="Times New Roman" w:hAnsi="Times New Roman" w:cs="Times New Roman"/>
          <w:sz w:val="24"/>
          <w:szCs w:val="24"/>
        </w:rPr>
        <w:t>Task 1: Install the Data Deduplication role service</w:t>
      </w:r>
    </w:p>
    <w:p w14:paraId="25D2A38A" w14:textId="77777777" w:rsidR="00360EC4" w:rsidRPr="0065518F" w:rsidRDefault="00360EC4" w:rsidP="00360EC4">
      <w:pPr>
        <w:ind w:right="-846"/>
        <w:rPr>
          <w:rFonts w:ascii="Times New Roman" w:hAnsi="Times New Roman"/>
          <w:sz w:val="24"/>
        </w:rPr>
      </w:pPr>
      <w:r w:rsidRPr="0065518F">
        <w:rPr>
          <w:rFonts w:ascii="Times New Roman" w:hAnsi="Times New Roman"/>
          <w:b/>
          <w:sz w:val="24"/>
        </w:rPr>
        <w:t>Virtual machines:</w:t>
      </w:r>
    </w:p>
    <w:p w14:paraId="1CD8AFEA" w14:textId="147ACC3B" w:rsidR="00360EC4" w:rsidRPr="0065518F" w:rsidRDefault="00360EC4" w:rsidP="00E122F2">
      <w:pPr>
        <w:pStyle w:val="Compact"/>
        <w:tabs>
          <w:tab w:val="clear" w:pos="0"/>
        </w:tabs>
        <w:ind w:left="0" w:right="-8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LON</w:t>
      </w:r>
      <w:r w:rsidRPr="0065518F">
        <w:rPr>
          <w:rFonts w:ascii="Times New Roman" w:hAnsi="Times New Roman"/>
          <w:b/>
          <w:sz w:val="24"/>
        </w:rPr>
        <w:t>-DC1</w:t>
      </w:r>
      <w:r w:rsidRPr="0065518F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LON</w:t>
      </w:r>
      <w:r w:rsidRPr="0065518F">
        <w:rPr>
          <w:rFonts w:ascii="Times New Roman" w:hAnsi="Times New Roman"/>
          <w:b/>
          <w:sz w:val="24"/>
        </w:rPr>
        <w:t>-SVR3</w:t>
      </w:r>
      <w:r w:rsidRPr="0065518F">
        <w:rPr>
          <w:rFonts w:ascii="Times New Roman" w:hAnsi="Times New Roman"/>
          <w:sz w:val="24"/>
        </w:rPr>
        <w:t xml:space="preserve">, and </w:t>
      </w:r>
      <w:r>
        <w:rPr>
          <w:rFonts w:ascii="Times New Roman" w:hAnsi="Times New Roman"/>
          <w:b/>
          <w:sz w:val="24"/>
        </w:rPr>
        <w:t>LON</w:t>
      </w:r>
      <w:r w:rsidRPr="0065518F">
        <w:rPr>
          <w:rFonts w:ascii="Times New Roman" w:hAnsi="Times New Roman"/>
          <w:b/>
          <w:sz w:val="24"/>
        </w:rPr>
        <w:t>-ADM1</w:t>
      </w:r>
    </w:p>
    <w:p w14:paraId="3FE16220" w14:textId="77777777" w:rsidR="00360EC4" w:rsidRPr="0065518F" w:rsidRDefault="00360EC4" w:rsidP="00360EC4">
      <w:pPr>
        <w:ind w:right="-846"/>
        <w:rPr>
          <w:rFonts w:ascii="Times New Roman" w:hAnsi="Times New Roman"/>
          <w:sz w:val="24"/>
        </w:rPr>
      </w:pPr>
      <w:r w:rsidRPr="0065518F">
        <w:rPr>
          <w:rFonts w:ascii="Times New Roman" w:hAnsi="Times New Roman"/>
          <w:b/>
          <w:sz w:val="24"/>
        </w:rPr>
        <w:t>Username:</w:t>
      </w:r>
      <w:r w:rsidRPr="0065518F">
        <w:rPr>
          <w:rFonts w:ascii="Times New Roman" w:hAnsi="Times New Roman"/>
          <w:sz w:val="24"/>
        </w:rPr>
        <w:t xml:space="preserve"> </w:t>
      </w:r>
      <w:proofErr w:type="spellStart"/>
      <w:r w:rsidRPr="0065518F">
        <w:rPr>
          <w:rFonts w:ascii="Times New Roman" w:hAnsi="Times New Roman"/>
          <w:sz w:val="24"/>
        </w:rPr>
        <w:t>Adatum</w:t>
      </w:r>
      <w:proofErr w:type="spellEnd"/>
      <w:r w:rsidRPr="0065518F">
        <w:rPr>
          <w:rFonts w:ascii="Times New Roman" w:hAnsi="Times New Roman"/>
          <w:sz w:val="24"/>
        </w:rPr>
        <w:t>\Administrator Password: Pa55w.rd</w:t>
      </w:r>
    </w:p>
    <w:p w14:paraId="51E429FD" w14:textId="6A69666B" w:rsidR="00AB3E40" w:rsidRDefault="00AB3E40" w:rsidP="00AB3E40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   </w:t>
      </w:r>
      <w:r w:rsidRPr="00923E8E">
        <w:rPr>
          <w:rFonts w:ascii="Times New Roman" w:hAnsi="Times New Roman"/>
          <w:sz w:val="24"/>
        </w:rPr>
        <w:t xml:space="preserve">On </w:t>
      </w:r>
      <w:r>
        <w:rPr>
          <w:rFonts w:ascii="Times New Roman" w:hAnsi="Times New Roman"/>
          <w:b/>
          <w:sz w:val="24"/>
        </w:rPr>
        <w:t>LON</w:t>
      </w:r>
      <w:r w:rsidRPr="00923E8E">
        <w:rPr>
          <w:rFonts w:ascii="Times New Roman" w:hAnsi="Times New Roman"/>
          <w:b/>
          <w:sz w:val="24"/>
        </w:rPr>
        <w:t>-ADM1</w:t>
      </w:r>
      <w:r w:rsidRPr="00923E8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in</w:t>
      </w:r>
      <w:r w:rsidRPr="00923E8E">
        <w:rPr>
          <w:rFonts w:ascii="Times New Roman" w:hAnsi="Times New Roman"/>
          <w:sz w:val="24"/>
        </w:rPr>
        <w:t xml:space="preserve"> </w:t>
      </w:r>
      <w:r w:rsidRPr="00923E8E">
        <w:rPr>
          <w:rFonts w:ascii="Times New Roman" w:hAnsi="Times New Roman"/>
          <w:b/>
          <w:sz w:val="24"/>
        </w:rPr>
        <w:t>Server Manager</w:t>
      </w:r>
      <w:r w:rsidRPr="00923E8E">
        <w:rPr>
          <w:rFonts w:ascii="Times New Roman" w:hAnsi="Times New Roman"/>
          <w:sz w:val="24"/>
        </w:rPr>
        <w:t>.</w:t>
      </w:r>
    </w:p>
    <w:p w14:paraId="392BBB1B" w14:textId="03788029" w:rsidR="00AB3E40" w:rsidRPr="00923E8E" w:rsidRDefault="00AB3E40" w:rsidP="00AB3E40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2.     </w:t>
      </w:r>
      <w:r w:rsidRPr="00CF4D42">
        <w:rPr>
          <w:rFonts w:ascii="Times New Roman" w:hAnsi="Times New Roman"/>
          <w:sz w:val="24"/>
          <w:lang w:eastAsia="ru-RU"/>
        </w:rPr>
        <w:t xml:space="preserve">On the </w:t>
      </w:r>
      <w:r w:rsidRPr="00CF4D42">
        <w:rPr>
          <w:rFonts w:ascii="Times New Roman" w:hAnsi="Times New Roman"/>
          <w:b/>
          <w:bCs/>
          <w:sz w:val="24"/>
          <w:lang w:eastAsia="ru-RU"/>
        </w:rPr>
        <w:t>Manage</w:t>
      </w:r>
      <w:r w:rsidRPr="00CF4D42">
        <w:rPr>
          <w:rFonts w:ascii="Times New Roman" w:hAnsi="Times New Roman"/>
          <w:sz w:val="24"/>
          <w:lang w:eastAsia="ru-RU"/>
        </w:rPr>
        <w:t xml:space="preserve"> menu, select </w:t>
      </w:r>
      <w:r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5DB5DFBC" w14:textId="6B1D7D55" w:rsidR="00AB3E40" w:rsidRPr="00923E8E" w:rsidRDefault="00AB3E40" w:rsidP="00AB3E40">
      <w:pPr>
        <w:pStyle w:val="Compact"/>
        <w:tabs>
          <w:tab w:val="clear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 xml:space="preserve">3.     </w:t>
      </w:r>
      <w:r w:rsidRPr="00CF4D42">
        <w:rPr>
          <w:rFonts w:ascii="Times New Roman" w:hAnsi="Times New Roman"/>
          <w:sz w:val="24"/>
          <w:lang w:eastAsia="ru-RU"/>
        </w:rPr>
        <w:t xml:space="preserve">In the </w:t>
      </w:r>
      <w:r w:rsidRPr="00CF4D42">
        <w:rPr>
          <w:rFonts w:ascii="Times New Roman" w:hAnsi="Times New Roman"/>
          <w:b/>
          <w:bCs/>
          <w:sz w:val="24"/>
          <w:lang w:eastAsia="ru-RU"/>
        </w:rPr>
        <w:t>Add Servers</w:t>
      </w:r>
      <w:r w:rsidRPr="00CF4D42">
        <w:rPr>
          <w:rFonts w:ascii="Times New Roman" w:hAnsi="Times New Roman"/>
          <w:sz w:val="24"/>
          <w:lang w:eastAsia="ru-RU"/>
        </w:rPr>
        <w:t xml:space="preserve"> dialog box, maintain the default settings, and then select </w:t>
      </w:r>
      <w:r w:rsidRPr="00CF4D42">
        <w:rPr>
          <w:rFonts w:ascii="Times New Roman" w:hAnsi="Times New Roman"/>
          <w:b/>
          <w:bCs/>
          <w:sz w:val="24"/>
          <w:lang w:eastAsia="ru-RU"/>
        </w:rPr>
        <w:t>Find Now</w:t>
      </w:r>
      <w:r w:rsidRPr="00CF4D42">
        <w:rPr>
          <w:rFonts w:ascii="Times New Roman" w:hAnsi="Times New Roman"/>
          <w:sz w:val="24"/>
          <w:lang w:eastAsia="ru-RU"/>
        </w:rPr>
        <w:t xml:space="preserve">. </w:t>
      </w:r>
    </w:p>
    <w:p w14:paraId="255522D7" w14:textId="7016947B" w:rsidR="00AB3E40" w:rsidRPr="003B0985" w:rsidRDefault="00AB3E40" w:rsidP="00AB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4</w:t>
      </w:r>
      <w:r w:rsidRPr="003B0985">
        <w:rPr>
          <w:rFonts w:ascii="Times New Roman" w:hAnsi="Times New Roman"/>
          <w:sz w:val="24"/>
          <w:lang w:eastAsia="ru-RU"/>
        </w:rPr>
        <w:t>.</w:t>
      </w:r>
      <w:r>
        <w:rPr>
          <w:rFonts w:ascii="Times New Roman" w:hAnsi="Times New Roman"/>
          <w:sz w:val="24"/>
          <w:lang w:eastAsia="ru-RU"/>
        </w:rPr>
        <w:t xml:space="preserve">     </w:t>
      </w:r>
      <w:r w:rsidRPr="003B0985">
        <w:rPr>
          <w:rFonts w:ascii="Times New Roman" w:hAnsi="Times New Roman"/>
          <w:sz w:val="24"/>
          <w:lang w:eastAsia="ru-RU"/>
        </w:rPr>
        <w:t xml:space="preserve">In the </w:t>
      </w:r>
      <w:r w:rsidRPr="003B0985">
        <w:rPr>
          <w:rFonts w:ascii="Times New Roman" w:hAnsi="Times New Roman"/>
          <w:b/>
          <w:sz w:val="24"/>
          <w:lang w:eastAsia="ru-RU"/>
        </w:rPr>
        <w:t>Active Directory</w:t>
      </w:r>
      <w:r w:rsidRPr="003B0985">
        <w:rPr>
          <w:rFonts w:ascii="Times New Roman" w:hAnsi="Times New Roman"/>
          <w:sz w:val="24"/>
          <w:lang w:eastAsia="ru-RU"/>
        </w:rPr>
        <w:t xml:space="preserve"> list of servers, select </w:t>
      </w:r>
      <w:r w:rsidRPr="003B0985">
        <w:rPr>
          <w:rFonts w:ascii="Times New Roman" w:hAnsi="Times New Roman"/>
          <w:b/>
          <w:sz w:val="24"/>
          <w:lang w:eastAsia="ru-RU"/>
        </w:rPr>
        <w:t>LON-SVR</w:t>
      </w:r>
      <w:r>
        <w:rPr>
          <w:rFonts w:ascii="Times New Roman" w:hAnsi="Times New Roman"/>
          <w:b/>
          <w:sz w:val="24"/>
          <w:lang w:eastAsia="ru-RU"/>
        </w:rPr>
        <w:t>3</w:t>
      </w:r>
      <w:r w:rsidRPr="003B0985">
        <w:rPr>
          <w:rFonts w:ascii="Times New Roman" w:hAnsi="Times New Roman"/>
          <w:sz w:val="24"/>
          <w:lang w:eastAsia="ru-RU"/>
        </w:rPr>
        <w:t xml:space="preserve">, select the arrow to add it </w:t>
      </w:r>
      <w:proofErr w:type="gramStart"/>
      <w:r w:rsidRPr="003B0985">
        <w:rPr>
          <w:rFonts w:ascii="Times New Roman" w:hAnsi="Times New Roman"/>
          <w:sz w:val="24"/>
          <w:lang w:eastAsia="ru-RU"/>
        </w:rPr>
        <w:t>to</w:t>
      </w:r>
      <w:proofErr w:type="gramEnd"/>
      <w:r w:rsidRPr="003B0985">
        <w:rPr>
          <w:rFonts w:ascii="Times New Roman" w:hAnsi="Times New Roman"/>
          <w:sz w:val="24"/>
          <w:lang w:eastAsia="ru-RU"/>
        </w:rPr>
        <w:t xml:space="preserve"> the </w:t>
      </w:r>
    </w:p>
    <w:p w14:paraId="4E264907" w14:textId="77777777" w:rsidR="00AB3E40" w:rsidRPr="003B0985" w:rsidRDefault="00AB3E40" w:rsidP="00AB3E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left="480" w:hanging="48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 xml:space="preserve">        </w:t>
      </w:r>
      <w:r w:rsidRPr="003B0985">
        <w:rPr>
          <w:rFonts w:ascii="Times New Roman" w:hAnsi="Times New Roman"/>
          <w:b/>
          <w:sz w:val="24"/>
          <w:lang w:eastAsia="ru-RU"/>
        </w:rPr>
        <w:t>Selected</w:t>
      </w:r>
      <w:r w:rsidRPr="003B0985">
        <w:rPr>
          <w:rFonts w:ascii="Times New Roman" w:hAnsi="Times New Roman"/>
          <w:sz w:val="24"/>
          <w:lang w:eastAsia="ru-RU"/>
        </w:rPr>
        <w:t xml:space="preserve"> list, and then select </w:t>
      </w:r>
      <w:r w:rsidRPr="003B0985">
        <w:rPr>
          <w:rFonts w:ascii="Times New Roman" w:hAnsi="Times New Roman"/>
          <w:b/>
          <w:sz w:val="24"/>
          <w:lang w:eastAsia="ru-RU"/>
        </w:rPr>
        <w:t>OK.</w:t>
      </w:r>
      <w:r w:rsidRPr="003B0985">
        <w:rPr>
          <w:rFonts w:ascii="Times New Roman" w:hAnsi="Times New Roman"/>
          <w:sz w:val="24"/>
          <w:lang w:eastAsia="ru-RU"/>
        </w:rPr>
        <w:t xml:space="preserve"> </w:t>
      </w:r>
    </w:p>
    <w:p w14:paraId="6E7C5016" w14:textId="4DF64B9A" w:rsidR="00873092" w:rsidRDefault="001C160D" w:rsidP="00873092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5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In Server Manager,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Manage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, and then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Add Roles and Features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</w:t>
      </w:r>
    </w:p>
    <w:p w14:paraId="278D0449" w14:textId="4C0679A0" w:rsidR="00873092" w:rsidRDefault="001C160D" w:rsidP="00873092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6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In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Add Roles and Features Wizard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,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Next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twice. </w:t>
      </w:r>
    </w:p>
    <w:p w14:paraId="10D1F9F0" w14:textId="2CC78EFE" w:rsidR="0094144A" w:rsidRDefault="001C160D" w:rsidP="00873092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7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On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Select destination server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page, in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Server Pool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pane, select </w:t>
      </w:r>
      <w:r w:rsidR="00873092" w:rsidRPr="0094144A">
        <w:rPr>
          <w:rFonts w:ascii="Times New Roman" w:hAnsi="Times New Roman"/>
          <w:b/>
          <w:bCs/>
          <w:sz w:val="24"/>
          <w:lang w:eastAsia="ru-RU"/>
        </w:rPr>
        <w:t>LON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-</w:t>
      </w:r>
      <w:r w:rsidR="00873092" w:rsidRPr="0094144A">
        <w:rPr>
          <w:rFonts w:ascii="Times New Roman" w:hAnsi="Times New Roman"/>
          <w:b/>
          <w:bCs/>
          <w:sz w:val="24"/>
          <w:lang w:eastAsia="ru-RU"/>
        </w:rPr>
        <w:t>SV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R3.</w:t>
      </w:r>
      <w:r w:rsidR="0094144A" w:rsidRPr="0094144A">
        <w:rPr>
          <w:rFonts w:ascii="Times New Roman" w:hAnsi="Times New Roman"/>
          <w:b/>
          <w:bCs/>
          <w:sz w:val="24"/>
          <w:lang w:eastAsia="ru-RU"/>
        </w:rPr>
        <w:t>Adatum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.com</w:t>
      </w:r>
      <w:r w:rsidR="00873092" w:rsidRPr="00873092">
        <w:rPr>
          <w:rFonts w:ascii="Times New Roman" w:hAnsi="Times New Roman"/>
          <w:sz w:val="24"/>
          <w:lang w:eastAsia="ru-RU"/>
        </w:rPr>
        <w:t>, and</w:t>
      </w:r>
    </w:p>
    <w:p w14:paraId="2620F7AA" w14:textId="77777777" w:rsidR="0094144A" w:rsidRDefault="0094144A" w:rsidP="0094144A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then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Next.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</w:t>
      </w:r>
    </w:p>
    <w:p w14:paraId="4919DBA3" w14:textId="778084D8" w:rsidR="0094144A" w:rsidRDefault="001C160D" w:rsidP="0094144A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8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On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Select server roles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page, in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 xml:space="preserve">Roles 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pane, expand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File and Storage Services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item, and</w:t>
      </w:r>
    </w:p>
    <w:p w14:paraId="4EA018DA" w14:textId="77777777" w:rsidR="0065518F" w:rsidRDefault="0094144A" w:rsidP="0065518F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then expand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File and iSCS</w:t>
      </w:r>
      <w:r w:rsidRPr="0094144A">
        <w:rPr>
          <w:rFonts w:ascii="Times New Roman" w:hAnsi="Times New Roman"/>
          <w:b/>
          <w:bCs/>
          <w:sz w:val="24"/>
          <w:lang w:eastAsia="ru-RU"/>
        </w:rPr>
        <w:t>I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 xml:space="preserve"> Services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item, select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Data Deduplication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item, and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Next.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</w:t>
      </w:r>
    </w:p>
    <w:p w14:paraId="7DE8D343" w14:textId="689DDA78" w:rsidR="0065518F" w:rsidRDefault="001C160D" w:rsidP="0065518F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9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On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Select features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page,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Next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, and in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Confirm installation selections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page,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Install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</w:t>
      </w:r>
    </w:p>
    <w:p w14:paraId="24A83322" w14:textId="4A87EA7D" w:rsidR="0065518F" w:rsidRDefault="007A36B5" w:rsidP="0065518F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10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While the role service is installing, on the taskbar, select the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File Explorer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icon. </w:t>
      </w:r>
    </w:p>
    <w:p w14:paraId="2005FC7D" w14:textId="6912EC4E" w:rsidR="00873092" w:rsidRPr="00873092" w:rsidRDefault="007A36B5" w:rsidP="0065518F">
      <w:pPr>
        <w:spacing w:before="120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11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In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File Explorer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, expand drive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C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</w:t>
      </w:r>
    </w:p>
    <w:p w14:paraId="7EDC3595" w14:textId="70580907" w:rsidR="00A527F2" w:rsidRDefault="007A36B5" w:rsidP="0087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12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. Right-click or access the context menu for the </w:t>
      </w:r>
      <w:proofErr w:type="spellStart"/>
      <w:r w:rsidR="00873092" w:rsidRPr="00873092">
        <w:rPr>
          <w:rFonts w:ascii="Times New Roman" w:hAnsi="Times New Roman"/>
          <w:b/>
          <w:bCs/>
          <w:sz w:val="24"/>
          <w:lang w:eastAsia="ru-RU"/>
        </w:rPr>
        <w:t>Labfiles</w:t>
      </w:r>
      <w:proofErr w:type="spellEnd"/>
      <w:r w:rsidR="00873092" w:rsidRPr="00873092">
        <w:rPr>
          <w:rFonts w:ascii="Times New Roman" w:hAnsi="Times New Roman"/>
          <w:sz w:val="24"/>
          <w:lang w:eastAsia="ru-RU"/>
        </w:rPr>
        <w:t xml:space="preserve"> directory, and then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Give access to</w:t>
      </w:r>
      <w:r w:rsidR="00873092" w:rsidRPr="00873092">
        <w:rPr>
          <w:rFonts w:ascii="Times New Roman" w:hAnsi="Times New Roman"/>
          <w:sz w:val="24"/>
          <w:lang w:eastAsia="ru-RU"/>
        </w:rPr>
        <w:t>.</w:t>
      </w:r>
    </w:p>
    <w:p w14:paraId="0C1032BD" w14:textId="4F5B6559" w:rsidR="00873092" w:rsidRDefault="00A527F2" w:rsidP="00873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In the next context menu, select </w:t>
      </w:r>
      <w:r w:rsidR="00873092" w:rsidRPr="00873092">
        <w:rPr>
          <w:rFonts w:ascii="Times New Roman" w:hAnsi="Times New Roman"/>
          <w:b/>
          <w:bCs/>
          <w:sz w:val="24"/>
          <w:lang w:eastAsia="ru-RU"/>
        </w:rPr>
        <w:t>Specific people....</w:t>
      </w:r>
      <w:r w:rsidR="00873092" w:rsidRPr="00873092">
        <w:rPr>
          <w:rFonts w:ascii="Times New Roman" w:hAnsi="Times New Roman"/>
          <w:sz w:val="24"/>
          <w:lang w:eastAsia="ru-RU"/>
        </w:rPr>
        <w:t xml:space="preserve"> </w:t>
      </w:r>
    </w:p>
    <w:p w14:paraId="09E4D5A0" w14:textId="6C51E647" w:rsidR="00112B5D" w:rsidRDefault="00EA1434" w:rsidP="00EA1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7A36B5">
        <w:rPr>
          <w:rFonts w:ascii="Times New Roman" w:hAnsi="Times New Roman"/>
          <w:sz w:val="24"/>
          <w:lang w:eastAsia="ru-RU"/>
        </w:rPr>
        <w:t>3</w:t>
      </w:r>
      <w:r w:rsidRPr="00EA1434">
        <w:rPr>
          <w:rFonts w:ascii="Times New Roman" w:hAnsi="Times New Roman"/>
          <w:sz w:val="24"/>
          <w:lang w:eastAsia="ru-RU"/>
        </w:rPr>
        <w:t xml:space="preserve">. In </w:t>
      </w:r>
      <w:r w:rsidRPr="00EA1434">
        <w:rPr>
          <w:rFonts w:ascii="Times New Roman" w:hAnsi="Times New Roman"/>
          <w:b/>
          <w:bCs/>
          <w:sz w:val="24"/>
          <w:lang w:eastAsia="ru-RU"/>
        </w:rPr>
        <w:t xml:space="preserve">Type a name and </w:t>
      </w:r>
      <w:r w:rsidR="00112B5D" w:rsidRPr="00112B5D">
        <w:rPr>
          <w:rFonts w:ascii="Times New Roman" w:hAnsi="Times New Roman"/>
          <w:b/>
          <w:bCs/>
          <w:sz w:val="24"/>
          <w:lang w:eastAsia="ru-RU"/>
        </w:rPr>
        <w:t xml:space="preserve">then </w:t>
      </w:r>
      <w:r w:rsidRPr="00EA1434">
        <w:rPr>
          <w:rFonts w:ascii="Times New Roman" w:hAnsi="Times New Roman"/>
          <w:b/>
          <w:bCs/>
          <w:sz w:val="24"/>
          <w:lang w:eastAsia="ru-RU"/>
        </w:rPr>
        <w:t>Click Add</w:t>
      </w:r>
      <w:r w:rsidRPr="00EA1434">
        <w:rPr>
          <w:rFonts w:ascii="Times New Roman" w:hAnsi="Times New Roman"/>
          <w:sz w:val="24"/>
          <w:lang w:eastAsia="ru-RU"/>
        </w:rPr>
        <w:t xml:space="preserve">, </w:t>
      </w:r>
      <w:r w:rsidRPr="00EA1434">
        <w:rPr>
          <w:rFonts w:ascii="Times New Roman" w:hAnsi="Times New Roman"/>
          <w:b/>
          <w:bCs/>
          <w:sz w:val="24"/>
          <w:lang w:eastAsia="ru-RU"/>
        </w:rPr>
        <w:t>or click the arrow to find someone</w:t>
      </w:r>
      <w:r w:rsidRPr="00EA1434">
        <w:rPr>
          <w:rFonts w:ascii="Times New Roman" w:hAnsi="Times New Roman"/>
          <w:sz w:val="24"/>
          <w:lang w:eastAsia="ru-RU"/>
        </w:rPr>
        <w:t xml:space="preserve"> text box, type </w:t>
      </w:r>
      <w:r w:rsidRPr="00EA1434">
        <w:rPr>
          <w:rFonts w:ascii="Times New Roman" w:hAnsi="Times New Roman"/>
          <w:b/>
          <w:bCs/>
          <w:sz w:val="24"/>
          <w:lang w:eastAsia="ru-RU"/>
        </w:rPr>
        <w:t>Users</w:t>
      </w:r>
      <w:r w:rsidR="00112B5D" w:rsidRPr="00112B5D">
        <w:rPr>
          <w:rFonts w:ascii="Times New Roman" w:hAnsi="Times New Roman"/>
          <w:sz w:val="24"/>
          <w:lang w:eastAsia="ru-RU"/>
        </w:rPr>
        <w:t xml:space="preserve">, </w:t>
      </w:r>
    </w:p>
    <w:p w14:paraId="75E8A20C" w14:textId="6A88F6A8" w:rsidR="00EA1434" w:rsidRPr="00EA1434" w:rsidRDefault="00112B5D" w:rsidP="00EA1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click </w:t>
      </w:r>
      <w:r w:rsidR="00EA1434" w:rsidRPr="00EA1434">
        <w:rPr>
          <w:rFonts w:ascii="Times New Roman" w:hAnsi="Times New Roman"/>
          <w:b/>
          <w:bCs/>
          <w:sz w:val="24"/>
          <w:lang w:eastAsia="ru-RU"/>
        </w:rPr>
        <w:t>Add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. </w:t>
      </w:r>
    </w:p>
    <w:p w14:paraId="6E1D01BC" w14:textId="0EA17D38" w:rsidR="00112B5D" w:rsidRDefault="00EA1434" w:rsidP="00EA1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7A36B5">
        <w:rPr>
          <w:rFonts w:ascii="Times New Roman" w:hAnsi="Times New Roman"/>
          <w:sz w:val="24"/>
          <w:lang w:eastAsia="ru-RU"/>
        </w:rPr>
        <w:t>4</w:t>
      </w:r>
      <w:r w:rsidRPr="00EA1434">
        <w:rPr>
          <w:rFonts w:ascii="Times New Roman" w:hAnsi="Times New Roman"/>
          <w:sz w:val="24"/>
          <w:lang w:eastAsia="ru-RU"/>
        </w:rPr>
        <w:t xml:space="preserve">. In the </w:t>
      </w:r>
      <w:r w:rsidRPr="00EA1434">
        <w:rPr>
          <w:rFonts w:ascii="Times New Roman" w:hAnsi="Times New Roman"/>
          <w:b/>
          <w:bCs/>
          <w:sz w:val="24"/>
          <w:lang w:eastAsia="ru-RU"/>
        </w:rPr>
        <w:t>Network access</w:t>
      </w:r>
      <w:r w:rsidRPr="00EA1434">
        <w:rPr>
          <w:rFonts w:ascii="Times New Roman" w:hAnsi="Times New Roman"/>
          <w:sz w:val="24"/>
          <w:lang w:eastAsia="ru-RU"/>
        </w:rPr>
        <w:t xml:space="preserve"> window, select </w:t>
      </w:r>
      <w:r w:rsidRPr="00EA1434">
        <w:rPr>
          <w:rFonts w:ascii="Times New Roman" w:hAnsi="Times New Roman"/>
          <w:b/>
          <w:bCs/>
          <w:sz w:val="24"/>
          <w:lang w:eastAsia="ru-RU"/>
        </w:rPr>
        <w:t>Share</w:t>
      </w:r>
      <w:r w:rsidRPr="00EA1434">
        <w:rPr>
          <w:rFonts w:ascii="Times New Roman" w:hAnsi="Times New Roman"/>
          <w:sz w:val="24"/>
          <w:lang w:eastAsia="ru-RU"/>
        </w:rPr>
        <w:t xml:space="preserve">, and when the </w:t>
      </w:r>
      <w:r w:rsidRPr="00EA1434">
        <w:rPr>
          <w:rFonts w:ascii="Times New Roman" w:hAnsi="Times New Roman"/>
          <w:b/>
          <w:bCs/>
          <w:sz w:val="24"/>
          <w:lang w:eastAsia="ru-RU"/>
        </w:rPr>
        <w:t>Your folder is shared</w:t>
      </w:r>
      <w:r w:rsidRPr="00EA1434">
        <w:rPr>
          <w:rFonts w:ascii="Times New Roman" w:hAnsi="Times New Roman"/>
          <w:sz w:val="24"/>
          <w:lang w:eastAsia="ru-RU"/>
        </w:rPr>
        <w:t xml:space="preserve"> section opens, </w:t>
      </w:r>
    </w:p>
    <w:p w14:paraId="3E831E40" w14:textId="77777777" w:rsidR="00D933D7" w:rsidRDefault="00112B5D" w:rsidP="00D9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select </w:t>
      </w:r>
      <w:r w:rsidR="00EA1434" w:rsidRPr="00EA1434">
        <w:rPr>
          <w:rFonts w:ascii="Times New Roman" w:hAnsi="Times New Roman"/>
          <w:b/>
          <w:bCs/>
          <w:sz w:val="24"/>
          <w:lang w:eastAsia="ru-RU"/>
        </w:rPr>
        <w:t>Done.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 </w:t>
      </w:r>
    </w:p>
    <w:p w14:paraId="7241904A" w14:textId="0DCC5906" w:rsidR="00D933D7" w:rsidRDefault="00D933D7" w:rsidP="00D9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1</w:t>
      </w:r>
      <w:r w:rsidR="007A36B5">
        <w:rPr>
          <w:rFonts w:ascii="Times New Roman" w:hAnsi="Times New Roman"/>
          <w:sz w:val="24"/>
          <w:lang w:eastAsia="ru-RU"/>
        </w:rPr>
        <w:t>5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. In Server Manager, on the </w:t>
      </w:r>
      <w:r w:rsidR="00EA1434" w:rsidRPr="00EA1434">
        <w:rPr>
          <w:rFonts w:ascii="Times New Roman" w:hAnsi="Times New Roman"/>
          <w:b/>
          <w:bCs/>
          <w:sz w:val="24"/>
          <w:lang w:eastAsia="ru-RU"/>
        </w:rPr>
        <w:t>Add Roles and Features Wizard installation succeeded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 page, select</w:t>
      </w:r>
      <w:r>
        <w:rPr>
          <w:rFonts w:ascii="Times New Roman" w:hAnsi="Times New Roman"/>
          <w:sz w:val="24"/>
          <w:lang w:eastAsia="ru-RU"/>
        </w:rPr>
        <w:t xml:space="preserve"> </w:t>
      </w:r>
    </w:p>
    <w:p w14:paraId="2F22D63A" w14:textId="69D38EF8" w:rsidR="00EA1434" w:rsidRPr="00EA1434" w:rsidRDefault="00D933D7" w:rsidP="00D933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</w:t>
      </w:r>
      <w:r w:rsidR="00EA1434" w:rsidRPr="00EA1434">
        <w:rPr>
          <w:rFonts w:ascii="Times New Roman" w:hAnsi="Times New Roman"/>
          <w:b/>
          <w:bCs/>
          <w:sz w:val="24"/>
          <w:lang w:eastAsia="ru-RU"/>
        </w:rPr>
        <w:t>Close.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 </w:t>
      </w:r>
    </w:p>
    <w:p w14:paraId="6681484F" w14:textId="4B224668" w:rsidR="00EA1434" w:rsidRPr="00EA1434" w:rsidRDefault="00EA143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360A22">
        <w:rPr>
          <w:rFonts w:ascii="Times New Roman" w:hAnsi="Times New Roman"/>
          <w:sz w:val="24"/>
          <w:lang w:eastAsia="ru-RU"/>
        </w:rPr>
        <w:t>6</w:t>
      </w:r>
      <w:r w:rsidRPr="00EA1434">
        <w:rPr>
          <w:rFonts w:ascii="Times New Roman" w:hAnsi="Times New Roman"/>
          <w:sz w:val="24"/>
          <w:lang w:eastAsia="ru-RU"/>
        </w:rPr>
        <w:t xml:space="preserve">. Switch to </w:t>
      </w:r>
      <w:r w:rsidR="00D933D7" w:rsidRPr="00D933D7">
        <w:rPr>
          <w:rFonts w:ascii="Times New Roman" w:hAnsi="Times New Roman"/>
          <w:b/>
          <w:bCs/>
          <w:sz w:val="24"/>
          <w:lang w:eastAsia="ru-RU"/>
        </w:rPr>
        <w:t>LON</w:t>
      </w:r>
      <w:r w:rsidRPr="00EA1434">
        <w:rPr>
          <w:rFonts w:ascii="Times New Roman" w:hAnsi="Times New Roman"/>
          <w:b/>
          <w:bCs/>
          <w:sz w:val="24"/>
          <w:lang w:eastAsia="ru-RU"/>
        </w:rPr>
        <w:t>-SVR3</w:t>
      </w:r>
      <w:r w:rsidRPr="00EA1434">
        <w:rPr>
          <w:rFonts w:ascii="Times New Roman" w:hAnsi="Times New Roman"/>
          <w:sz w:val="24"/>
          <w:lang w:eastAsia="ru-RU"/>
        </w:rPr>
        <w:t xml:space="preserve">. </w:t>
      </w:r>
    </w:p>
    <w:p w14:paraId="44CE81B1" w14:textId="327E6EF4" w:rsidR="00EA1434" w:rsidRPr="00EA1434" w:rsidRDefault="00EA143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360A22">
        <w:rPr>
          <w:rFonts w:ascii="Times New Roman" w:hAnsi="Times New Roman"/>
          <w:sz w:val="24"/>
          <w:lang w:eastAsia="ru-RU"/>
        </w:rPr>
        <w:t>7</w:t>
      </w:r>
      <w:r w:rsidRPr="00EA1434">
        <w:rPr>
          <w:rFonts w:ascii="Times New Roman" w:hAnsi="Times New Roman"/>
          <w:sz w:val="24"/>
          <w:lang w:eastAsia="ru-RU"/>
        </w:rPr>
        <w:t xml:space="preserve">. In the </w:t>
      </w:r>
      <w:r w:rsidRPr="00EA1434">
        <w:rPr>
          <w:rFonts w:ascii="Times New Roman" w:hAnsi="Times New Roman"/>
          <w:b/>
          <w:bCs/>
          <w:sz w:val="24"/>
          <w:lang w:eastAsia="ru-RU"/>
        </w:rPr>
        <w:t>Command Prompt</w:t>
      </w:r>
      <w:r w:rsidRPr="00EA1434">
        <w:rPr>
          <w:rFonts w:ascii="Times New Roman" w:hAnsi="Times New Roman"/>
          <w:sz w:val="24"/>
          <w:lang w:eastAsia="ru-RU"/>
        </w:rPr>
        <w:t xml:space="preserve"> window, enter </w:t>
      </w:r>
      <w:r w:rsidRPr="00EA1434">
        <w:rPr>
          <w:rFonts w:ascii="Times New Roman" w:hAnsi="Times New Roman"/>
          <w:b/>
          <w:bCs/>
          <w:sz w:val="24"/>
          <w:lang w:eastAsia="ru-RU"/>
        </w:rPr>
        <w:t>PowerShell</w:t>
      </w:r>
      <w:r w:rsidRPr="00EA1434">
        <w:rPr>
          <w:rFonts w:ascii="Times New Roman" w:hAnsi="Times New Roman"/>
          <w:sz w:val="24"/>
          <w:lang w:eastAsia="ru-RU"/>
        </w:rPr>
        <w:t xml:space="preserve">. </w:t>
      </w:r>
    </w:p>
    <w:p w14:paraId="08CFD8F9" w14:textId="5CF646A2" w:rsidR="00EA1434" w:rsidRPr="00EA1434" w:rsidRDefault="00EA143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5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360A22">
        <w:rPr>
          <w:rFonts w:ascii="Times New Roman" w:hAnsi="Times New Roman"/>
          <w:sz w:val="24"/>
          <w:lang w:eastAsia="ru-RU"/>
        </w:rPr>
        <w:t>8</w:t>
      </w:r>
      <w:r w:rsidRPr="00EA1434">
        <w:rPr>
          <w:rFonts w:ascii="Times New Roman" w:hAnsi="Times New Roman"/>
          <w:sz w:val="24"/>
          <w:lang w:eastAsia="ru-RU"/>
        </w:rPr>
        <w:t xml:space="preserve">. Note that the prompt changes with the </w:t>
      </w:r>
      <w:r w:rsidRPr="00EA1434">
        <w:rPr>
          <w:rFonts w:ascii="Times New Roman" w:hAnsi="Times New Roman"/>
          <w:b/>
          <w:bCs/>
          <w:sz w:val="24"/>
          <w:lang w:eastAsia="ru-RU"/>
        </w:rPr>
        <w:t>PS</w:t>
      </w:r>
      <w:r w:rsidRPr="00EA1434">
        <w:rPr>
          <w:rFonts w:ascii="Times New Roman" w:hAnsi="Times New Roman"/>
          <w:sz w:val="24"/>
          <w:lang w:eastAsia="ru-RU"/>
        </w:rPr>
        <w:t xml:space="preserve"> cursor to let you know you are now in Windows </w:t>
      </w:r>
    </w:p>
    <w:p w14:paraId="12674032" w14:textId="77777777" w:rsidR="00CB277E" w:rsidRDefault="00CB277E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PowerShell. </w:t>
      </w:r>
    </w:p>
    <w:p w14:paraId="095BF9AB" w14:textId="07F279FD" w:rsidR="00CB277E" w:rsidRDefault="00EA143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 w:rsidRPr="00EA1434">
        <w:rPr>
          <w:rFonts w:ascii="Times New Roman" w:hAnsi="Times New Roman"/>
          <w:sz w:val="24"/>
          <w:lang w:eastAsia="ru-RU"/>
        </w:rPr>
        <w:t>1</w:t>
      </w:r>
      <w:r w:rsidR="00360A22">
        <w:rPr>
          <w:rFonts w:ascii="Times New Roman" w:hAnsi="Times New Roman"/>
          <w:sz w:val="24"/>
          <w:lang w:eastAsia="ru-RU"/>
        </w:rPr>
        <w:t>9</w:t>
      </w:r>
      <w:r w:rsidRPr="00EA1434">
        <w:rPr>
          <w:rFonts w:ascii="Times New Roman" w:hAnsi="Times New Roman"/>
          <w:sz w:val="24"/>
          <w:lang w:eastAsia="ru-RU"/>
        </w:rPr>
        <w:t xml:space="preserve">. In the </w:t>
      </w:r>
      <w:r w:rsidRPr="00EA1434">
        <w:rPr>
          <w:rFonts w:ascii="Times New Roman" w:hAnsi="Times New Roman"/>
          <w:b/>
          <w:bCs/>
          <w:sz w:val="24"/>
          <w:lang w:eastAsia="ru-RU"/>
        </w:rPr>
        <w:t>Administrator: Windows PowerShell</w:t>
      </w:r>
      <w:r w:rsidRPr="00EA1434">
        <w:rPr>
          <w:rFonts w:ascii="Times New Roman" w:hAnsi="Times New Roman"/>
          <w:sz w:val="24"/>
          <w:lang w:eastAsia="ru-RU"/>
        </w:rPr>
        <w:t xml:space="preserve"> window, enter the following commands, selecting</w:t>
      </w:r>
    </w:p>
    <w:p w14:paraId="47F80894" w14:textId="6D687BA2" w:rsidR="00EA1434" w:rsidRDefault="00CB277E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846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lastRenderedPageBreak/>
        <w:t xml:space="preserve">     </w:t>
      </w:r>
      <w:r w:rsidR="00EA1434" w:rsidRPr="00EA1434">
        <w:rPr>
          <w:rFonts w:ascii="Times New Roman" w:hAnsi="Times New Roman"/>
          <w:b/>
          <w:bCs/>
          <w:sz w:val="24"/>
          <w:lang w:eastAsia="ru-RU"/>
        </w:rPr>
        <w:t xml:space="preserve"> Enter</w:t>
      </w:r>
      <w:r w:rsidR="00EA1434" w:rsidRPr="00EA1434">
        <w:rPr>
          <w:rFonts w:ascii="Times New Roman" w:hAnsi="Times New Roman"/>
          <w:sz w:val="24"/>
          <w:lang w:eastAsia="ru-RU"/>
        </w:rPr>
        <w:t xml:space="preserve"> after each line</w:t>
      </w:r>
      <w:r w:rsidR="004760E4">
        <w:rPr>
          <w:rFonts w:ascii="Times New Roman" w:hAnsi="Times New Roman"/>
          <w:sz w:val="24"/>
          <w:lang w:eastAsia="ru-RU"/>
        </w:rPr>
        <w:t>:</w:t>
      </w:r>
    </w:p>
    <w:p w14:paraId="0FFFD028" w14:textId="49E3A511" w:rsidR="004760E4" w:rsidRPr="004760E4" w:rsidRDefault="004760E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Courier New" w:hAnsi="Courier New" w:cs="Courier New"/>
          <w:sz w:val="20"/>
          <w:szCs w:val="20"/>
          <w:lang w:eastAsia="ru-RU"/>
        </w:rPr>
        <w:t xml:space="preserve">   </w:t>
      </w:r>
      <w:r w:rsidRPr="004760E4">
        <w:rPr>
          <w:rFonts w:ascii="Times New Roman" w:hAnsi="Times New Roman"/>
          <w:b/>
          <w:bCs/>
          <w:sz w:val="24"/>
          <w:lang w:eastAsia="ru-RU"/>
        </w:rPr>
        <w:t xml:space="preserve">Get-Disk </w:t>
      </w:r>
    </w:p>
    <w:p w14:paraId="7F8AA356" w14:textId="77777777" w:rsidR="004760E4" w:rsidRDefault="004760E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760E4">
        <w:rPr>
          <w:rFonts w:ascii="Times New Roman" w:hAnsi="Times New Roman"/>
          <w:b/>
          <w:bCs/>
          <w:sz w:val="24"/>
          <w:lang w:eastAsia="ru-RU"/>
        </w:rPr>
        <w:t xml:space="preserve">      Initialize-Disk -Number 1 </w:t>
      </w:r>
    </w:p>
    <w:p w14:paraId="6E29997A" w14:textId="23AA0294" w:rsidR="004760E4" w:rsidRPr="004760E4" w:rsidRDefault="004760E4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4760E4">
        <w:rPr>
          <w:rFonts w:ascii="Times New Roman" w:hAnsi="Times New Roman"/>
          <w:sz w:val="24"/>
          <w:lang w:eastAsia="ru-RU"/>
        </w:rPr>
        <w:t xml:space="preserve">      </w:t>
      </w:r>
      <w:r w:rsidRPr="004760E4">
        <w:rPr>
          <w:rFonts w:ascii="Times New Roman" w:hAnsi="Times New Roman"/>
          <w:b/>
          <w:bCs/>
          <w:sz w:val="24"/>
          <w:lang w:eastAsia="ru-RU"/>
        </w:rPr>
        <w:t xml:space="preserve">New-Partition -DiskNumber 1 </w:t>
      </w:r>
      <w:r w:rsidR="00C100B0">
        <w:rPr>
          <w:rFonts w:ascii="Times New Roman" w:hAnsi="Times New Roman"/>
          <w:b/>
          <w:bCs/>
          <w:sz w:val="24"/>
          <w:lang w:eastAsia="ru-RU"/>
        </w:rPr>
        <w:t>-</w:t>
      </w:r>
      <w:r w:rsidRPr="004760E4">
        <w:rPr>
          <w:rFonts w:ascii="Times New Roman" w:hAnsi="Times New Roman"/>
          <w:b/>
          <w:bCs/>
          <w:sz w:val="24"/>
          <w:lang w:eastAsia="ru-RU"/>
        </w:rPr>
        <w:t xml:space="preserve">UseMaximumSize -DriveLetter M </w:t>
      </w:r>
    </w:p>
    <w:p w14:paraId="73034F7F" w14:textId="4D3ED5A6" w:rsidR="004760E4" w:rsidRPr="004760E4" w:rsidRDefault="00C100B0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C100B0">
        <w:rPr>
          <w:rFonts w:ascii="Times New Roman" w:hAnsi="Times New Roman"/>
          <w:b/>
          <w:bCs/>
          <w:sz w:val="24"/>
          <w:lang w:eastAsia="ru-RU"/>
        </w:rPr>
        <w:t xml:space="preserve">      </w:t>
      </w:r>
      <w:r w:rsidR="004760E4" w:rsidRPr="004760E4">
        <w:rPr>
          <w:rFonts w:ascii="Times New Roman" w:hAnsi="Times New Roman"/>
          <w:b/>
          <w:bCs/>
          <w:sz w:val="24"/>
          <w:lang w:eastAsia="ru-RU"/>
        </w:rPr>
        <w:t xml:space="preserve">Format-Volume </w:t>
      </w:r>
      <w:r w:rsidRPr="004760E4">
        <w:rPr>
          <w:rFonts w:ascii="Times New Roman" w:hAnsi="Times New Roman"/>
          <w:b/>
          <w:bCs/>
          <w:sz w:val="24"/>
          <w:lang w:eastAsia="ru-RU"/>
        </w:rPr>
        <w:t>-DriveLetter M</w:t>
      </w:r>
      <w:r w:rsidRPr="00C100B0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4760E4">
        <w:rPr>
          <w:rFonts w:ascii="Times New Roman" w:hAnsi="Times New Roman"/>
          <w:b/>
          <w:bCs/>
          <w:sz w:val="24"/>
          <w:lang w:eastAsia="ru-RU"/>
        </w:rPr>
        <w:t>-</w:t>
      </w:r>
      <w:proofErr w:type="spellStart"/>
      <w:r w:rsidRPr="004760E4">
        <w:rPr>
          <w:rFonts w:ascii="Times New Roman" w:hAnsi="Times New Roman"/>
          <w:b/>
          <w:bCs/>
          <w:sz w:val="24"/>
          <w:lang w:eastAsia="ru-RU"/>
        </w:rPr>
        <w:t>FileSystem</w:t>
      </w:r>
      <w:proofErr w:type="spellEnd"/>
      <w:r w:rsidRPr="004760E4">
        <w:rPr>
          <w:rFonts w:ascii="Times New Roman" w:hAnsi="Times New Roman"/>
          <w:b/>
          <w:bCs/>
          <w:sz w:val="24"/>
          <w:lang w:eastAsia="ru-RU"/>
        </w:rPr>
        <w:t xml:space="preserve"> </w:t>
      </w:r>
      <w:proofErr w:type="spellStart"/>
      <w:r w:rsidRPr="004760E4">
        <w:rPr>
          <w:rFonts w:ascii="Times New Roman" w:hAnsi="Times New Roman"/>
          <w:b/>
          <w:bCs/>
          <w:sz w:val="24"/>
          <w:lang w:eastAsia="ru-RU"/>
        </w:rPr>
        <w:t>ReFS</w:t>
      </w:r>
      <w:proofErr w:type="spellEnd"/>
    </w:p>
    <w:p w14:paraId="15A0C4AA" w14:textId="77777777" w:rsidR="00C100B0" w:rsidRDefault="00C100B0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C100B0">
        <w:rPr>
          <w:rFonts w:ascii="Times New Roman" w:hAnsi="Times New Roman"/>
          <w:b/>
          <w:bCs/>
          <w:sz w:val="24"/>
          <w:lang w:eastAsia="ru-RU"/>
        </w:rPr>
        <w:t xml:space="preserve">      </w:t>
      </w:r>
      <w:r w:rsidR="004760E4" w:rsidRPr="004760E4">
        <w:rPr>
          <w:rFonts w:ascii="Times New Roman" w:hAnsi="Times New Roman"/>
          <w:b/>
          <w:bCs/>
          <w:sz w:val="24"/>
          <w:lang w:eastAsia="ru-RU"/>
        </w:rPr>
        <w:t xml:space="preserve">Exit </w:t>
      </w:r>
    </w:p>
    <w:p w14:paraId="12EA4599" w14:textId="2792DB00" w:rsidR="004760E4" w:rsidRPr="004760E4" w:rsidRDefault="00360A22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20</w:t>
      </w:r>
      <w:r w:rsidR="004760E4" w:rsidRPr="004760E4">
        <w:rPr>
          <w:rFonts w:ascii="Times New Roman" w:hAnsi="Times New Roman"/>
          <w:sz w:val="24"/>
          <w:lang w:eastAsia="ru-RU"/>
        </w:rPr>
        <w:t xml:space="preserve">. In the </w:t>
      </w:r>
      <w:r w:rsidR="004760E4" w:rsidRPr="004760E4">
        <w:rPr>
          <w:rFonts w:ascii="Times New Roman" w:hAnsi="Times New Roman"/>
          <w:b/>
          <w:bCs/>
          <w:sz w:val="24"/>
          <w:lang w:eastAsia="ru-RU"/>
        </w:rPr>
        <w:t>Command Prompt</w:t>
      </w:r>
      <w:r w:rsidR="004760E4" w:rsidRPr="004760E4">
        <w:rPr>
          <w:rFonts w:ascii="Times New Roman" w:hAnsi="Times New Roman"/>
          <w:sz w:val="24"/>
          <w:lang w:eastAsia="ru-RU"/>
        </w:rPr>
        <w:t xml:space="preserve"> window, enter the</w:t>
      </w:r>
      <w:r w:rsidR="00C100B0">
        <w:rPr>
          <w:rFonts w:ascii="Times New Roman" w:hAnsi="Times New Roman"/>
          <w:sz w:val="24"/>
          <w:lang w:eastAsia="ru-RU"/>
        </w:rPr>
        <w:t xml:space="preserve"> </w:t>
      </w:r>
      <w:r w:rsidR="004760E4" w:rsidRPr="004760E4">
        <w:rPr>
          <w:rFonts w:ascii="Times New Roman" w:hAnsi="Times New Roman"/>
          <w:sz w:val="24"/>
          <w:lang w:eastAsia="ru-RU"/>
        </w:rPr>
        <w:t>following command, selecting Enter after each</w:t>
      </w:r>
      <w:r w:rsidR="00C100B0">
        <w:rPr>
          <w:rFonts w:ascii="Times New Roman" w:hAnsi="Times New Roman"/>
          <w:sz w:val="24"/>
          <w:lang w:eastAsia="ru-RU"/>
        </w:rPr>
        <w:t xml:space="preserve"> li</w:t>
      </w:r>
      <w:r w:rsidR="004760E4" w:rsidRPr="004760E4">
        <w:rPr>
          <w:rFonts w:ascii="Times New Roman" w:hAnsi="Times New Roman"/>
          <w:sz w:val="24"/>
          <w:lang w:eastAsia="ru-RU"/>
        </w:rPr>
        <w:t xml:space="preserve">ne: </w:t>
      </w:r>
    </w:p>
    <w:p w14:paraId="0E0395E1" w14:textId="78E41553" w:rsidR="004760E4" w:rsidRDefault="00C100B0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4760E4" w:rsidRPr="004760E4">
        <w:rPr>
          <w:rFonts w:ascii="Times New Roman" w:hAnsi="Times New Roman"/>
          <w:b/>
          <w:bCs/>
          <w:sz w:val="24"/>
          <w:lang w:eastAsia="ru-RU"/>
        </w:rPr>
        <w:t xml:space="preserve">Net use x: </w:t>
      </w:r>
      <w:hyperlink r:id="rId7" w:history="1">
        <w:r w:rsidR="005D7736" w:rsidRPr="005D7736">
          <w:rPr>
            <w:rStyle w:val="a4"/>
            <w:rFonts w:ascii="Times New Roman" w:hAnsi="Times New Roman"/>
            <w:b/>
            <w:bCs/>
            <w:color w:val="000000" w:themeColor="text1"/>
            <w:sz w:val="24"/>
            <w:lang w:eastAsia="ru-RU"/>
          </w:rPr>
          <w:t>\\LON-ADM1\Labfiles</w:t>
        </w:r>
      </w:hyperlink>
    </w:p>
    <w:p w14:paraId="2F546938" w14:textId="7DEEB187" w:rsidR="005D7736" w:rsidRDefault="005D7736" w:rsidP="00C100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5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b/>
          <w:bCs/>
          <w:sz w:val="24"/>
          <w:lang w:eastAsia="ru-RU"/>
        </w:rPr>
        <w:t xml:space="preserve">      M:</w:t>
      </w:r>
    </w:p>
    <w:p w14:paraId="35A5BEAC" w14:textId="2A0E1C55" w:rsidR="005D7736" w:rsidRPr="005D7736" w:rsidRDefault="005D7736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5D7736">
        <w:rPr>
          <w:rFonts w:ascii="Times New Roman" w:hAnsi="Times New Roman"/>
          <w:b/>
          <w:bCs/>
          <w:sz w:val="24"/>
          <w:lang w:eastAsia="ru-RU"/>
        </w:rPr>
        <w:t xml:space="preserve">      Md Data </w:t>
      </w:r>
    </w:p>
    <w:p w14:paraId="35833179" w14:textId="6DDC73FE" w:rsidR="005D7736" w:rsidRDefault="005D7736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5D7736">
        <w:rPr>
          <w:rFonts w:ascii="Times New Roman" w:hAnsi="Times New Roman"/>
          <w:b/>
          <w:bCs/>
          <w:sz w:val="24"/>
          <w:lang w:eastAsia="ru-RU"/>
        </w:rPr>
        <w:t>copy x:\mod04\createlabfi</w:t>
      </w:r>
      <w:r w:rsidR="00575361">
        <w:rPr>
          <w:rFonts w:ascii="Times New Roman" w:hAnsi="Times New Roman"/>
          <w:b/>
          <w:bCs/>
          <w:sz w:val="24"/>
          <w:lang w:eastAsia="ru-RU"/>
        </w:rPr>
        <w:t>l</w:t>
      </w:r>
      <w:r w:rsidRPr="005D7736">
        <w:rPr>
          <w:rFonts w:ascii="Times New Roman" w:hAnsi="Times New Roman"/>
          <w:b/>
          <w:bCs/>
          <w:sz w:val="24"/>
          <w:lang w:eastAsia="ru-RU"/>
        </w:rPr>
        <w:t xml:space="preserve">es.cmd M: </w:t>
      </w:r>
    </w:p>
    <w:p w14:paraId="3C9D8259" w14:textId="70E1A34E" w:rsidR="005D7736" w:rsidRPr="005D7736" w:rsidRDefault="005D7736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Pr="005D7736">
        <w:rPr>
          <w:rFonts w:ascii="Times New Roman" w:hAnsi="Times New Roman"/>
          <w:b/>
          <w:bCs/>
          <w:sz w:val="24"/>
          <w:lang w:eastAsia="ru-RU"/>
        </w:rPr>
        <w:t xml:space="preserve">CreateLabFiIes.cmd </w:t>
      </w:r>
    </w:p>
    <w:p w14:paraId="10BA590F" w14:textId="77777777" w:rsidR="00787DDE" w:rsidRDefault="00787DDE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</w:t>
      </w:r>
      <w:r w:rsidR="005D7736" w:rsidRPr="005D7736">
        <w:rPr>
          <w:rFonts w:ascii="Times New Roman" w:hAnsi="Times New Roman"/>
          <w:b/>
          <w:bCs/>
          <w:sz w:val="24"/>
          <w:lang w:eastAsia="ru-RU"/>
        </w:rPr>
        <w:t xml:space="preserve">Cd data </w:t>
      </w:r>
    </w:p>
    <w:p w14:paraId="1919D9DE" w14:textId="77777777" w:rsidR="00787DDE" w:rsidRDefault="00787DDE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 w:rsidRPr="00787DDE">
        <w:rPr>
          <w:rFonts w:ascii="Times New Roman" w:hAnsi="Times New Roman"/>
          <w:b/>
          <w:bCs/>
          <w:sz w:val="24"/>
          <w:lang w:eastAsia="ru-RU"/>
        </w:rPr>
        <w:t xml:space="preserve">      </w:t>
      </w:r>
      <w:proofErr w:type="spellStart"/>
      <w:r w:rsidR="005D7736" w:rsidRPr="005D7736">
        <w:rPr>
          <w:rFonts w:ascii="Times New Roman" w:hAnsi="Times New Roman"/>
          <w:b/>
          <w:bCs/>
          <w:sz w:val="24"/>
          <w:lang w:eastAsia="ru-RU"/>
        </w:rPr>
        <w:t>dir</w:t>
      </w:r>
      <w:proofErr w:type="spellEnd"/>
      <w:r w:rsidR="005D7736" w:rsidRPr="005D7736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13678191" w14:textId="256BB608" w:rsidR="005D7736" w:rsidRPr="005D7736" w:rsidRDefault="00360A22" w:rsidP="005D77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21</w:t>
      </w:r>
      <w:r w:rsidR="005D7736" w:rsidRPr="005D7736">
        <w:rPr>
          <w:rFonts w:ascii="Times New Roman" w:hAnsi="Times New Roman"/>
          <w:sz w:val="24"/>
          <w:lang w:eastAsia="ru-RU"/>
        </w:rPr>
        <w:t xml:space="preserve">. Make note of the free space in M:\Data. </w:t>
      </w:r>
    </w:p>
    <w:p w14:paraId="56AB434F" w14:textId="77777777" w:rsid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ind w:right="-1128"/>
        <w:rPr>
          <w:rFonts w:ascii="Times New Roman" w:hAnsi="Times New Roman"/>
          <w:b/>
          <w:bCs/>
          <w:sz w:val="24"/>
          <w:lang w:eastAsia="ru-RU"/>
        </w:rPr>
      </w:pPr>
      <w:r w:rsidRPr="00787DDE">
        <w:rPr>
          <w:rFonts w:ascii="Times New Roman" w:hAnsi="Times New Roman"/>
          <w:b/>
          <w:bCs/>
          <w:sz w:val="24"/>
          <w:lang w:eastAsia="ru-RU"/>
        </w:rPr>
        <w:t xml:space="preserve">Task 2: Enable and configure Data Deduplication </w:t>
      </w:r>
    </w:p>
    <w:p w14:paraId="1E9AB84D" w14:textId="08B92E03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1. Return to </w:t>
      </w:r>
      <w:r w:rsidRPr="0065604A">
        <w:rPr>
          <w:rFonts w:ascii="Times New Roman" w:hAnsi="Times New Roman"/>
          <w:b/>
          <w:bCs/>
          <w:sz w:val="24"/>
          <w:lang w:eastAsia="ru-RU"/>
        </w:rPr>
        <w:t>LON</w:t>
      </w:r>
      <w:r w:rsidRPr="00787DDE">
        <w:rPr>
          <w:rFonts w:ascii="Times New Roman" w:hAnsi="Times New Roman"/>
          <w:sz w:val="24"/>
          <w:lang w:eastAsia="ru-RU"/>
        </w:rPr>
        <w:t>-</w:t>
      </w:r>
      <w:r w:rsidRPr="00787DDE">
        <w:rPr>
          <w:rFonts w:ascii="Times New Roman" w:hAnsi="Times New Roman"/>
          <w:b/>
          <w:bCs/>
          <w:sz w:val="24"/>
          <w:lang w:eastAsia="ru-RU"/>
        </w:rPr>
        <w:t>ADM1</w:t>
      </w:r>
      <w:r w:rsidRPr="00787DDE">
        <w:rPr>
          <w:rFonts w:ascii="Times New Roman" w:hAnsi="Times New Roman"/>
          <w:sz w:val="24"/>
          <w:lang w:eastAsia="ru-RU"/>
        </w:rPr>
        <w:t xml:space="preserve"> </w:t>
      </w:r>
    </w:p>
    <w:p w14:paraId="4C2498E0" w14:textId="35A9EDD5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2. In </w:t>
      </w:r>
      <w:r w:rsidR="00093C59">
        <w:rPr>
          <w:rFonts w:ascii="Times New Roman" w:hAnsi="Times New Roman"/>
          <w:sz w:val="24"/>
          <w:lang w:eastAsia="ru-RU"/>
        </w:rPr>
        <w:t xml:space="preserve">the </w:t>
      </w:r>
      <w:r w:rsidRPr="00787DDE">
        <w:rPr>
          <w:rFonts w:ascii="Times New Roman" w:hAnsi="Times New Roman"/>
          <w:sz w:val="24"/>
          <w:lang w:eastAsia="ru-RU"/>
        </w:rPr>
        <w:t xml:space="preserve">Server Manager console tree, right-click </w:t>
      </w:r>
      <w:r w:rsidRPr="00787DDE">
        <w:rPr>
          <w:rFonts w:ascii="Times New Roman" w:hAnsi="Times New Roman"/>
          <w:b/>
          <w:bCs/>
          <w:sz w:val="24"/>
          <w:lang w:eastAsia="ru-RU"/>
        </w:rPr>
        <w:t>File and Storage Services</w:t>
      </w:r>
      <w:r w:rsidRPr="00787DDE">
        <w:rPr>
          <w:rFonts w:ascii="Times New Roman" w:hAnsi="Times New Roman"/>
          <w:sz w:val="24"/>
          <w:lang w:eastAsia="ru-RU"/>
        </w:rPr>
        <w:t xml:space="preserve">, and then </w:t>
      </w:r>
      <w:r w:rsidRPr="00787DDE">
        <w:rPr>
          <w:rFonts w:ascii="Times New Roman" w:hAnsi="Times New Roman"/>
          <w:b/>
          <w:bCs/>
          <w:sz w:val="24"/>
          <w:lang w:eastAsia="ru-RU"/>
        </w:rPr>
        <w:t>Disks</w:t>
      </w:r>
      <w:r w:rsidR="00093C59">
        <w:rPr>
          <w:rFonts w:ascii="Times New Roman" w:hAnsi="Times New Roman"/>
          <w:b/>
          <w:bCs/>
          <w:sz w:val="24"/>
          <w:lang w:eastAsia="ru-RU"/>
        </w:rPr>
        <w:t>.</w:t>
      </w:r>
      <w:r w:rsidRPr="00787DDE"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130F4EEF" w14:textId="78FDF346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3. In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Disks</w:t>
      </w:r>
      <w:r w:rsidRPr="00787DDE">
        <w:rPr>
          <w:rFonts w:ascii="Times New Roman" w:hAnsi="Times New Roman"/>
          <w:sz w:val="24"/>
          <w:lang w:eastAsia="ru-RU"/>
        </w:rPr>
        <w:t xml:space="preserve"> pane, select </w:t>
      </w:r>
      <w:r w:rsidR="00093C59" w:rsidRPr="00093C59">
        <w:rPr>
          <w:rFonts w:ascii="Times New Roman" w:hAnsi="Times New Roman"/>
          <w:b/>
          <w:bCs/>
          <w:sz w:val="24"/>
          <w:lang w:eastAsia="ru-RU"/>
        </w:rPr>
        <w:t>LON</w:t>
      </w:r>
      <w:r w:rsidRPr="00787DDE">
        <w:rPr>
          <w:rFonts w:ascii="Times New Roman" w:hAnsi="Times New Roman"/>
          <w:b/>
          <w:bCs/>
          <w:sz w:val="24"/>
          <w:lang w:eastAsia="ru-RU"/>
        </w:rPr>
        <w:t>-SVR3</w:t>
      </w:r>
      <w:r w:rsidRPr="00787DDE">
        <w:rPr>
          <w:rFonts w:ascii="Times New Roman" w:hAnsi="Times New Roman"/>
          <w:sz w:val="24"/>
          <w:lang w:eastAsia="ru-RU"/>
        </w:rPr>
        <w:t xml:space="preserve">, </w:t>
      </w:r>
      <w:r w:rsidRPr="00787DDE">
        <w:rPr>
          <w:rFonts w:ascii="Times New Roman" w:hAnsi="Times New Roman"/>
          <w:b/>
          <w:bCs/>
          <w:sz w:val="24"/>
          <w:lang w:eastAsia="ru-RU"/>
        </w:rPr>
        <w:t>Number</w:t>
      </w:r>
      <w:r w:rsidR="00093C59" w:rsidRPr="00093C59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787DDE">
        <w:rPr>
          <w:rFonts w:ascii="Times New Roman" w:hAnsi="Times New Roman"/>
          <w:sz w:val="24"/>
          <w:lang w:eastAsia="ru-RU"/>
        </w:rPr>
        <w:t xml:space="preserve">column </w:t>
      </w:r>
      <w:r w:rsidRPr="00787DDE">
        <w:rPr>
          <w:rFonts w:ascii="Times New Roman" w:hAnsi="Times New Roman"/>
          <w:b/>
          <w:bCs/>
          <w:sz w:val="24"/>
          <w:lang w:eastAsia="ru-RU"/>
        </w:rPr>
        <w:t>1</w:t>
      </w:r>
      <w:r w:rsidRPr="00787DDE">
        <w:rPr>
          <w:rFonts w:ascii="Times New Roman" w:hAnsi="Times New Roman"/>
          <w:sz w:val="24"/>
          <w:lang w:eastAsia="ru-RU"/>
        </w:rPr>
        <w:t>.</w:t>
      </w:r>
    </w:p>
    <w:p w14:paraId="7E36639B" w14:textId="77777777" w:rsidR="0065604A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4. In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Volumes</w:t>
      </w:r>
      <w:r w:rsidRPr="00787DDE">
        <w:rPr>
          <w:rFonts w:ascii="Times New Roman" w:hAnsi="Times New Roman"/>
          <w:sz w:val="24"/>
          <w:lang w:eastAsia="ru-RU"/>
        </w:rPr>
        <w:t xml:space="preserve"> pane, right-click or access the context menu for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M</w:t>
      </w:r>
      <w:r w:rsidRPr="00787DDE">
        <w:rPr>
          <w:rFonts w:ascii="Times New Roman" w:hAnsi="Times New Roman"/>
          <w:sz w:val="24"/>
          <w:lang w:eastAsia="ru-RU"/>
        </w:rPr>
        <w:t xml:space="preserve"> volume, and then from</w:t>
      </w:r>
    </w:p>
    <w:p w14:paraId="7DF5B8E8" w14:textId="3C58A5E4" w:rsidR="00787DDE" w:rsidRPr="00787DDE" w:rsidRDefault="0065604A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787DDE" w:rsidRPr="00787DDE">
        <w:rPr>
          <w:rFonts w:ascii="Times New Roman" w:hAnsi="Times New Roman"/>
          <w:sz w:val="24"/>
          <w:lang w:eastAsia="ru-RU"/>
        </w:rPr>
        <w:t xml:space="preserve">the context menu, select </w:t>
      </w:r>
      <w:r w:rsidR="00787DDE" w:rsidRPr="00787DDE">
        <w:rPr>
          <w:rFonts w:ascii="Times New Roman" w:hAnsi="Times New Roman"/>
          <w:b/>
          <w:bCs/>
          <w:sz w:val="24"/>
          <w:lang w:eastAsia="ru-RU"/>
        </w:rPr>
        <w:t>Configure Data Deduplication.</w:t>
      </w:r>
      <w:r w:rsidR="00787DDE" w:rsidRPr="00787DDE">
        <w:rPr>
          <w:rFonts w:ascii="Times New Roman" w:hAnsi="Times New Roman"/>
          <w:sz w:val="24"/>
          <w:lang w:eastAsia="ru-RU"/>
        </w:rPr>
        <w:t xml:space="preserve"> </w:t>
      </w:r>
    </w:p>
    <w:p w14:paraId="798CA18B" w14:textId="77777777" w:rsidR="0065604A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5. In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Volume (M:) Deduplication Settings</w:t>
      </w:r>
      <w:r w:rsidRPr="00787DDE">
        <w:rPr>
          <w:rFonts w:ascii="Times New Roman" w:hAnsi="Times New Roman"/>
          <w:sz w:val="24"/>
          <w:lang w:eastAsia="ru-RU"/>
        </w:rPr>
        <w:t xml:space="preserve"> wizard, select the Data Deduplication drop down menu and </w:t>
      </w:r>
    </w:p>
    <w:p w14:paraId="75ABF9FE" w14:textId="2E8C07A2" w:rsidR="00787DDE" w:rsidRPr="00787DDE" w:rsidRDefault="0065604A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="00787DDE" w:rsidRPr="00787DDE">
        <w:rPr>
          <w:rFonts w:ascii="Times New Roman" w:hAnsi="Times New Roman"/>
          <w:sz w:val="24"/>
          <w:lang w:eastAsia="ru-RU"/>
        </w:rPr>
        <w:t xml:space="preserve">change the selection to the </w:t>
      </w:r>
      <w:proofErr w:type="gramStart"/>
      <w:r w:rsidR="00787DDE" w:rsidRPr="00787DDE">
        <w:rPr>
          <w:rFonts w:ascii="Times New Roman" w:hAnsi="Times New Roman"/>
          <w:b/>
          <w:bCs/>
          <w:sz w:val="24"/>
          <w:lang w:eastAsia="ru-RU"/>
        </w:rPr>
        <w:t>General purpose</w:t>
      </w:r>
      <w:proofErr w:type="gramEnd"/>
      <w:r w:rsidR="00787DDE" w:rsidRPr="00787DDE">
        <w:rPr>
          <w:rFonts w:ascii="Times New Roman" w:hAnsi="Times New Roman"/>
          <w:b/>
          <w:bCs/>
          <w:sz w:val="24"/>
          <w:lang w:eastAsia="ru-RU"/>
        </w:rPr>
        <w:t xml:space="preserve"> file</w:t>
      </w:r>
      <w:r w:rsidR="00787DDE" w:rsidRPr="00787DDE">
        <w:rPr>
          <w:rFonts w:ascii="Times New Roman" w:hAnsi="Times New Roman"/>
          <w:sz w:val="24"/>
          <w:lang w:eastAsia="ru-RU"/>
        </w:rPr>
        <w:t xml:space="preserve"> server setting. </w:t>
      </w:r>
    </w:p>
    <w:p w14:paraId="61A28147" w14:textId="49F1B58A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6. Set </w:t>
      </w:r>
      <w:r w:rsidRPr="00787DDE">
        <w:rPr>
          <w:rFonts w:ascii="Times New Roman" w:hAnsi="Times New Roman"/>
          <w:b/>
          <w:bCs/>
          <w:sz w:val="24"/>
          <w:lang w:eastAsia="ru-RU"/>
        </w:rPr>
        <w:t>Deduplicate files older than (in days):</w:t>
      </w:r>
      <w:r w:rsidRPr="00787DDE">
        <w:rPr>
          <w:rFonts w:ascii="Times New Roman" w:hAnsi="Times New Roman"/>
          <w:sz w:val="24"/>
          <w:lang w:eastAsia="ru-RU"/>
        </w:rPr>
        <w:t xml:space="preserve"> to </w:t>
      </w:r>
      <w:r w:rsidR="0065604A" w:rsidRPr="0065604A">
        <w:rPr>
          <w:rFonts w:ascii="Times New Roman" w:hAnsi="Times New Roman"/>
          <w:b/>
          <w:bCs/>
          <w:sz w:val="24"/>
          <w:lang w:eastAsia="ru-RU"/>
        </w:rPr>
        <w:t>0</w:t>
      </w:r>
      <w:r w:rsidRPr="00787DDE">
        <w:rPr>
          <w:rFonts w:ascii="Times New Roman" w:hAnsi="Times New Roman"/>
          <w:sz w:val="24"/>
          <w:lang w:eastAsia="ru-RU"/>
        </w:rPr>
        <w:t xml:space="preserve">. </w:t>
      </w:r>
    </w:p>
    <w:p w14:paraId="3246724F" w14:textId="2007BC68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7. Select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Set Deduplication Schedule</w:t>
      </w:r>
      <w:r w:rsidRPr="00787DDE">
        <w:rPr>
          <w:rFonts w:ascii="Times New Roman" w:hAnsi="Times New Roman"/>
          <w:sz w:val="24"/>
          <w:lang w:eastAsia="ru-RU"/>
        </w:rPr>
        <w:t xml:space="preserve"> button. </w:t>
      </w:r>
    </w:p>
    <w:p w14:paraId="261490D7" w14:textId="68FF5673" w:rsidR="00787DDE" w:rsidRP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8. In </w:t>
      </w:r>
      <w:r w:rsidR="0065604A" w:rsidRPr="0065604A">
        <w:rPr>
          <w:rFonts w:ascii="Times New Roman" w:hAnsi="Times New Roman"/>
          <w:b/>
          <w:bCs/>
          <w:sz w:val="24"/>
          <w:lang w:eastAsia="ru-RU"/>
        </w:rPr>
        <w:t>LON</w:t>
      </w:r>
      <w:r w:rsidRPr="00787DDE">
        <w:rPr>
          <w:rFonts w:ascii="Times New Roman" w:hAnsi="Times New Roman"/>
          <w:b/>
          <w:bCs/>
          <w:sz w:val="24"/>
          <w:lang w:eastAsia="ru-RU"/>
        </w:rPr>
        <w:t>-SVR3 Deduplication Schedule</w:t>
      </w:r>
      <w:r w:rsidRPr="00787DDE">
        <w:rPr>
          <w:rFonts w:ascii="Times New Roman" w:hAnsi="Times New Roman"/>
          <w:sz w:val="24"/>
          <w:lang w:eastAsia="ru-RU"/>
        </w:rPr>
        <w:t xml:space="preserve"> window, select </w:t>
      </w:r>
      <w:r w:rsidRPr="00787DDE">
        <w:rPr>
          <w:rFonts w:ascii="Times New Roman" w:hAnsi="Times New Roman"/>
          <w:b/>
          <w:bCs/>
          <w:sz w:val="24"/>
          <w:lang w:eastAsia="ru-RU"/>
        </w:rPr>
        <w:t>Enable throughput optimization</w:t>
      </w:r>
      <w:r w:rsidRPr="00787DDE">
        <w:rPr>
          <w:rFonts w:ascii="Times New Roman" w:hAnsi="Times New Roman"/>
          <w:sz w:val="24"/>
          <w:lang w:eastAsia="ru-RU"/>
        </w:rPr>
        <w:t xml:space="preserve">, select </w:t>
      </w:r>
      <w:r w:rsidRPr="00787DDE">
        <w:rPr>
          <w:rFonts w:ascii="Times New Roman" w:hAnsi="Times New Roman"/>
          <w:b/>
          <w:bCs/>
          <w:sz w:val="24"/>
          <w:lang w:eastAsia="ru-RU"/>
        </w:rPr>
        <w:t>OK.</w:t>
      </w:r>
      <w:r w:rsidRPr="00787DDE">
        <w:rPr>
          <w:rFonts w:ascii="Times New Roman" w:hAnsi="Times New Roman"/>
          <w:sz w:val="24"/>
          <w:lang w:eastAsia="ru-RU"/>
        </w:rPr>
        <w:t xml:space="preserve"> </w:t>
      </w:r>
    </w:p>
    <w:p w14:paraId="2D636B6B" w14:textId="589CD32F" w:rsidR="00787DDE" w:rsidRDefault="00787DDE" w:rsidP="00787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28"/>
        <w:rPr>
          <w:rFonts w:ascii="Times New Roman" w:hAnsi="Times New Roman"/>
          <w:sz w:val="24"/>
          <w:lang w:eastAsia="ru-RU"/>
        </w:rPr>
      </w:pPr>
      <w:r w:rsidRPr="00787DDE">
        <w:rPr>
          <w:rFonts w:ascii="Times New Roman" w:hAnsi="Times New Roman"/>
          <w:sz w:val="24"/>
          <w:lang w:eastAsia="ru-RU"/>
        </w:rPr>
        <w:t xml:space="preserve">9. In the </w:t>
      </w:r>
      <w:r w:rsidRPr="00787DDE">
        <w:rPr>
          <w:rFonts w:ascii="Times New Roman" w:hAnsi="Times New Roman"/>
          <w:b/>
          <w:bCs/>
          <w:sz w:val="24"/>
          <w:lang w:eastAsia="ru-RU"/>
        </w:rPr>
        <w:t>Volume (M:) Deduplication Settings Wizard</w:t>
      </w:r>
      <w:r w:rsidRPr="00787DDE">
        <w:rPr>
          <w:rFonts w:ascii="Times New Roman" w:hAnsi="Times New Roman"/>
          <w:sz w:val="24"/>
          <w:lang w:eastAsia="ru-RU"/>
        </w:rPr>
        <w:t xml:space="preserve">, select </w:t>
      </w:r>
      <w:r w:rsidRPr="00787DDE">
        <w:rPr>
          <w:rFonts w:ascii="Times New Roman" w:hAnsi="Times New Roman"/>
          <w:b/>
          <w:bCs/>
          <w:sz w:val="24"/>
          <w:lang w:eastAsia="ru-RU"/>
        </w:rPr>
        <w:t>OK</w:t>
      </w:r>
      <w:r w:rsidRPr="00787DDE">
        <w:rPr>
          <w:rFonts w:ascii="Times New Roman" w:hAnsi="Times New Roman"/>
          <w:sz w:val="24"/>
          <w:lang w:eastAsia="ru-RU"/>
        </w:rPr>
        <w:t xml:space="preserve">. </w:t>
      </w:r>
    </w:p>
    <w:p w14:paraId="706F2959" w14:textId="0EBD4C08" w:rsidR="000D6D24" w:rsidRDefault="000D6D24" w:rsidP="00614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b/>
          <w:bCs/>
          <w:sz w:val="24"/>
          <w:lang w:eastAsia="ru-RU"/>
        </w:rPr>
      </w:pPr>
      <w:r w:rsidRPr="000D6D24">
        <w:rPr>
          <w:rFonts w:ascii="Times New Roman" w:hAnsi="Times New Roman"/>
          <w:b/>
          <w:bCs/>
          <w:sz w:val="24"/>
          <w:lang w:eastAsia="ru-RU"/>
        </w:rPr>
        <w:t xml:space="preserve">Task 3: Test Data Deduplication </w:t>
      </w:r>
    </w:p>
    <w:p w14:paraId="07AC5BFB" w14:textId="5FA6DC8B" w:rsidR="000D6D24" w:rsidRPr="000D6D24" w:rsidRDefault="000D6D24" w:rsidP="00614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lang w:eastAsia="ru-RU"/>
        </w:rPr>
      </w:pPr>
      <w:r w:rsidRPr="000D6D24">
        <w:rPr>
          <w:rFonts w:ascii="Times New Roman" w:hAnsi="Times New Roman"/>
          <w:sz w:val="24"/>
          <w:lang w:eastAsia="ru-RU"/>
        </w:rPr>
        <w:t>1.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0D6D24">
        <w:rPr>
          <w:rFonts w:ascii="Times New Roman" w:hAnsi="Times New Roman"/>
          <w:sz w:val="24"/>
          <w:lang w:eastAsia="ru-RU"/>
        </w:rPr>
        <w:t xml:space="preserve">On </w:t>
      </w:r>
      <w:r w:rsidR="006143C5" w:rsidRPr="006143C5">
        <w:rPr>
          <w:rFonts w:ascii="Times New Roman" w:hAnsi="Times New Roman"/>
          <w:b/>
          <w:bCs/>
          <w:sz w:val="24"/>
          <w:lang w:eastAsia="ru-RU"/>
        </w:rPr>
        <w:t>LON</w:t>
      </w:r>
      <w:r w:rsidRPr="006143C5">
        <w:rPr>
          <w:rFonts w:ascii="Times New Roman" w:hAnsi="Times New Roman"/>
          <w:b/>
          <w:bCs/>
          <w:sz w:val="24"/>
          <w:lang w:eastAsia="ru-RU"/>
        </w:rPr>
        <w:t>-ADM1</w:t>
      </w:r>
      <w:r w:rsidRPr="000D6D24">
        <w:rPr>
          <w:rFonts w:ascii="Times New Roman" w:hAnsi="Times New Roman"/>
          <w:sz w:val="24"/>
          <w:lang w:eastAsia="ru-RU"/>
        </w:rPr>
        <w:t xml:space="preserve">, on the taskbar, select </w:t>
      </w:r>
      <w:r w:rsidRPr="006143C5">
        <w:rPr>
          <w:rFonts w:ascii="Times New Roman" w:hAnsi="Times New Roman"/>
          <w:b/>
          <w:bCs/>
          <w:sz w:val="24"/>
          <w:lang w:eastAsia="ru-RU"/>
        </w:rPr>
        <w:t>Microsoft Edge.</w:t>
      </w:r>
      <w:r w:rsidRPr="000D6D24">
        <w:rPr>
          <w:rFonts w:ascii="Times New Roman" w:hAnsi="Times New Roman"/>
          <w:sz w:val="24"/>
          <w:lang w:eastAsia="ru-RU"/>
        </w:rPr>
        <w:t xml:space="preserve"> </w:t>
      </w:r>
    </w:p>
    <w:p w14:paraId="030BFA5F" w14:textId="47B66480" w:rsidR="00353DE0" w:rsidRPr="0029797C" w:rsidRDefault="000D6D24" w:rsidP="00353DE0">
      <w:pPr>
        <w:pStyle w:val="Compact"/>
        <w:tabs>
          <w:tab w:val="clear" w:pos="0"/>
        </w:tabs>
        <w:ind w:right="-846"/>
        <w:rPr>
          <w:rFonts w:ascii="Times New Roman" w:hAnsi="Times New Roman"/>
          <w:sz w:val="24"/>
        </w:rPr>
      </w:pPr>
      <w:r w:rsidRPr="000D6D24">
        <w:rPr>
          <w:rFonts w:ascii="Times New Roman" w:hAnsi="Times New Roman"/>
          <w:sz w:val="24"/>
          <w:lang w:eastAsia="ru-RU"/>
        </w:rPr>
        <w:t xml:space="preserve">2. </w:t>
      </w:r>
      <w:r w:rsidR="00353DE0">
        <w:rPr>
          <w:rFonts w:ascii="Times New Roman" w:hAnsi="Times New Roman"/>
          <w:sz w:val="24"/>
        </w:rPr>
        <w:t>G</w:t>
      </w:r>
      <w:r w:rsidR="00353DE0" w:rsidRPr="00470BE0">
        <w:rPr>
          <w:rFonts w:ascii="Times New Roman" w:hAnsi="Times New Roman"/>
          <w:sz w:val="24"/>
        </w:rPr>
        <w:t xml:space="preserve">o to </w:t>
      </w:r>
      <w:hyperlink r:id="rId8" w:history="1">
        <w:r w:rsidR="00F937F9" w:rsidRPr="0029797C">
          <w:rPr>
            <w:rStyle w:val="a4"/>
            <w:rFonts w:ascii="Times New Roman" w:hAnsi="Times New Roman"/>
            <w:b/>
            <w:bCs/>
            <w:color w:val="auto"/>
            <w:sz w:val="24"/>
          </w:rPr>
          <w:t>https://LON-ADM1</w:t>
        </w:r>
      </w:hyperlink>
      <w:r w:rsidR="00353DE0" w:rsidRPr="0029797C">
        <w:rPr>
          <w:rFonts w:ascii="Times New Roman" w:hAnsi="Times New Roman"/>
          <w:sz w:val="24"/>
        </w:rPr>
        <w:t>.</w:t>
      </w:r>
    </w:p>
    <w:p w14:paraId="15A53402" w14:textId="26F9EB5C" w:rsidR="0029797C" w:rsidRDefault="00F937F9" w:rsidP="0029797C">
      <w:pPr>
        <w:pStyle w:val="Compact"/>
        <w:tabs>
          <w:tab w:val="clear" w:pos="0"/>
        </w:tabs>
        <w:ind w:right="-846"/>
        <w:rPr>
          <w:rFonts w:ascii="Times New Roman" w:hAnsi="Times New Roman"/>
          <w:sz w:val="24"/>
        </w:rPr>
      </w:pPr>
      <w:r w:rsidRPr="00F937F9">
        <w:rPr>
          <w:rFonts w:ascii="Times New Roman" w:hAnsi="Times New Roman"/>
          <w:sz w:val="24"/>
        </w:rPr>
        <w:t xml:space="preserve">3. </w:t>
      </w:r>
      <w:r w:rsidR="0029797C" w:rsidRPr="00470BE0">
        <w:rPr>
          <w:rFonts w:ascii="Times New Roman" w:hAnsi="Times New Roman"/>
          <w:sz w:val="24"/>
        </w:rPr>
        <w:t xml:space="preserve">In </w:t>
      </w:r>
      <w:r w:rsidR="0029797C">
        <w:rPr>
          <w:rFonts w:ascii="Times New Roman" w:hAnsi="Times New Roman"/>
          <w:sz w:val="24"/>
        </w:rPr>
        <w:t xml:space="preserve">the </w:t>
      </w:r>
      <w:r w:rsidR="0029797C" w:rsidRPr="0029797C">
        <w:rPr>
          <w:rFonts w:ascii="Times New Roman" w:hAnsi="Times New Roman"/>
          <w:b/>
          <w:bCs/>
          <w:sz w:val="24"/>
        </w:rPr>
        <w:t>Windows Admin Center</w:t>
      </w:r>
      <w:r w:rsidR="0029797C" w:rsidRPr="00470BE0">
        <w:rPr>
          <w:rFonts w:ascii="Times New Roman" w:hAnsi="Times New Roman"/>
          <w:sz w:val="24"/>
        </w:rPr>
        <w:t xml:space="preserve">, </w:t>
      </w:r>
      <w:r w:rsidR="0029797C">
        <w:rPr>
          <w:rFonts w:ascii="Times New Roman" w:hAnsi="Times New Roman"/>
          <w:sz w:val="24"/>
        </w:rPr>
        <w:t xml:space="preserve">click </w:t>
      </w:r>
      <w:r w:rsidR="0029797C" w:rsidRPr="0029797C">
        <w:rPr>
          <w:rFonts w:ascii="Times New Roman" w:hAnsi="Times New Roman"/>
          <w:b/>
          <w:bCs/>
          <w:sz w:val="24"/>
        </w:rPr>
        <w:t>Add</w:t>
      </w:r>
      <w:r w:rsidR="0029797C">
        <w:rPr>
          <w:rFonts w:ascii="Times New Roman" w:hAnsi="Times New Roman"/>
          <w:sz w:val="24"/>
        </w:rPr>
        <w:t xml:space="preserve">, in the </w:t>
      </w:r>
      <w:r w:rsidR="0029797C" w:rsidRPr="0029797C">
        <w:rPr>
          <w:rFonts w:ascii="Times New Roman" w:hAnsi="Times New Roman"/>
          <w:b/>
          <w:bCs/>
          <w:sz w:val="24"/>
        </w:rPr>
        <w:t>Add or create resources</w:t>
      </w:r>
      <w:r w:rsidR="0029797C">
        <w:rPr>
          <w:rFonts w:ascii="Times New Roman" w:hAnsi="Times New Roman"/>
          <w:sz w:val="24"/>
        </w:rPr>
        <w:t xml:space="preserve"> pane in the </w:t>
      </w:r>
      <w:r w:rsidR="0029797C" w:rsidRPr="0029797C">
        <w:rPr>
          <w:rFonts w:ascii="Times New Roman" w:hAnsi="Times New Roman"/>
          <w:b/>
          <w:bCs/>
          <w:sz w:val="24"/>
        </w:rPr>
        <w:t xml:space="preserve">Servers </w:t>
      </w:r>
    </w:p>
    <w:p w14:paraId="35EB25CC" w14:textId="02EC1098" w:rsidR="0029797C" w:rsidRDefault="0029797C" w:rsidP="0029797C">
      <w:pPr>
        <w:pStyle w:val="Compact"/>
        <w:tabs>
          <w:tab w:val="clear" w:pos="0"/>
        </w:tabs>
        <w:ind w:right="-8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window click </w:t>
      </w:r>
      <w:r w:rsidRPr="0029797C">
        <w:rPr>
          <w:rFonts w:ascii="Times New Roman" w:hAnsi="Times New Roman"/>
          <w:b/>
          <w:bCs/>
          <w:sz w:val="24"/>
        </w:rPr>
        <w:t>Add</w:t>
      </w:r>
      <w:r w:rsidRPr="00470BE0">
        <w:rPr>
          <w:rFonts w:ascii="Times New Roman" w:hAnsi="Times New Roman"/>
          <w:sz w:val="24"/>
        </w:rPr>
        <w:t>.</w:t>
      </w:r>
    </w:p>
    <w:p w14:paraId="1D04C6F6" w14:textId="737C3839" w:rsidR="0081731D" w:rsidRDefault="001134A9" w:rsidP="008173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b/>
          <w:bCs/>
          <w:sz w:val="24"/>
          <w:lang w:eastAsia="ru-RU"/>
        </w:rPr>
      </w:pPr>
      <w:r w:rsidRPr="001134A9">
        <w:rPr>
          <w:rFonts w:ascii="Times New Roman" w:hAnsi="Times New Roman"/>
          <w:sz w:val="24"/>
        </w:rPr>
        <w:lastRenderedPageBreak/>
        <w:t xml:space="preserve">4. In </w:t>
      </w:r>
      <w:r w:rsidRPr="001134A9">
        <w:rPr>
          <w:rFonts w:ascii="Times New Roman" w:hAnsi="Times New Roman"/>
          <w:b/>
          <w:bCs/>
          <w:sz w:val="24"/>
        </w:rPr>
        <w:t>Server name</w:t>
      </w:r>
      <w:r w:rsidRPr="001134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text box enter </w:t>
      </w:r>
      <w:r w:rsidRPr="001134A9">
        <w:rPr>
          <w:rFonts w:ascii="Times New Roman" w:hAnsi="Times New Roman"/>
          <w:b/>
          <w:bCs/>
          <w:sz w:val="24"/>
        </w:rPr>
        <w:t>LON-SVR3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1134A9">
        <w:rPr>
          <w:rFonts w:ascii="Times New Roman" w:hAnsi="Times New Roman"/>
          <w:sz w:val="24"/>
        </w:rPr>
        <w:t>and click</w:t>
      </w:r>
      <w:r>
        <w:rPr>
          <w:rFonts w:ascii="Times New Roman" w:hAnsi="Times New Roman"/>
          <w:b/>
          <w:bCs/>
          <w:sz w:val="24"/>
        </w:rPr>
        <w:t xml:space="preserve"> Add.</w:t>
      </w:r>
      <w:r w:rsidR="0081731D">
        <w:rPr>
          <w:rFonts w:ascii="Times New Roman" w:hAnsi="Times New Roman"/>
          <w:b/>
          <w:bCs/>
          <w:sz w:val="24"/>
        </w:rPr>
        <w:t xml:space="preserve"> </w:t>
      </w:r>
      <w:r w:rsidR="0081731D">
        <w:rPr>
          <w:rFonts w:ascii="Times New Roman" w:hAnsi="Times New Roman"/>
          <w:sz w:val="24"/>
          <w:lang w:eastAsia="ru-RU"/>
        </w:rPr>
        <w:t>S</w:t>
      </w:r>
      <w:r w:rsidR="0081731D" w:rsidRPr="000D6D24">
        <w:rPr>
          <w:rFonts w:ascii="Times New Roman" w:hAnsi="Times New Roman"/>
          <w:sz w:val="24"/>
          <w:lang w:eastAsia="ru-RU"/>
        </w:rPr>
        <w:t xml:space="preserve">elect </w:t>
      </w:r>
      <w:r w:rsidR="0081731D" w:rsidRPr="006143C5">
        <w:rPr>
          <w:rFonts w:ascii="Times New Roman" w:hAnsi="Times New Roman"/>
          <w:b/>
          <w:bCs/>
          <w:sz w:val="24"/>
          <w:lang w:eastAsia="ru-RU"/>
        </w:rPr>
        <w:t>LON</w:t>
      </w:r>
      <w:r w:rsidR="0081731D" w:rsidRPr="000D6D24">
        <w:rPr>
          <w:rFonts w:ascii="Times New Roman" w:hAnsi="Times New Roman"/>
          <w:b/>
          <w:bCs/>
          <w:sz w:val="24"/>
          <w:lang w:eastAsia="ru-RU"/>
        </w:rPr>
        <w:t>-SVR3.</w:t>
      </w:r>
      <w:r w:rsidR="0081731D">
        <w:rPr>
          <w:rFonts w:ascii="Times New Roman" w:hAnsi="Times New Roman"/>
          <w:b/>
          <w:bCs/>
          <w:sz w:val="24"/>
          <w:lang w:eastAsia="ru-RU"/>
        </w:rPr>
        <w:t>Adatum.com</w:t>
      </w:r>
    </w:p>
    <w:p w14:paraId="31A874EC" w14:textId="4B25DB6F" w:rsidR="000D6D24" w:rsidRPr="000D6D24" w:rsidRDefault="0081731D" w:rsidP="006143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5</w:t>
      </w:r>
      <w:r w:rsidR="000D6D24" w:rsidRPr="000D6D24">
        <w:rPr>
          <w:rFonts w:ascii="Times New Roman" w:hAnsi="Times New Roman"/>
          <w:sz w:val="24"/>
          <w:lang w:eastAsia="ru-RU"/>
        </w:rPr>
        <w:t xml:space="preserve">. In the </w:t>
      </w:r>
      <w:r w:rsidR="0014793A" w:rsidRPr="0014793A">
        <w:rPr>
          <w:rFonts w:ascii="Times New Roman" w:hAnsi="Times New Roman"/>
          <w:b/>
          <w:bCs/>
          <w:sz w:val="24"/>
          <w:lang w:eastAsia="ru-RU"/>
        </w:rPr>
        <w:t>LON</w:t>
      </w:r>
      <w:r w:rsidR="000D6D24" w:rsidRPr="000D6D24">
        <w:rPr>
          <w:rFonts w:ascii="Times New Roman" w:hAnsi="Times New Roman"/>
          <w:b/>
          <w:bCs/>
          <w:sz w:val="24"/>
          <w:lang w:eastAsia="ru-RU"/>
        </w:rPr>
        <w:t>-SVR3 Tools</w:t>
      </w:r>
      <w:r w:rsidR="000D6D24" w:rsidRPr="000D6D24">
        <w:rPr>
          <w:rFonts w:ascii="Times New Roman" w:hAnsi="Times New Roman"/>
          <w:sz w:val="24"/>
          <w:lang w:eastAsia="ru-RU"/>
        </w:rPr>
        <w:t xml:space="preserve"> console, scroll to and select the </w:t>
      </w:r>
      <w:r w:rsidR="000D6D24" w:rsidRPr="000D6D24">
        <w:rPr>
          <w:rFonts w:ascii="Times New Roman" w:hAnsi="Times New Roman"/>
          <w:b/>
          <w:bCs/>
          <w:sz w:val="24"/>
          <w:lang w:eastAsia="ru-RU"/>
        </w:rPr>
        <w:t>PowerShell</w:t>
      </w:r>
      <w:r w:rsidR="000D6D24" w:rsidRPr="000D6D24">
        <w:rPr>
          <w:rFonts w:ascii="Times New Roman" w:hAnsi="Times New Roman"/>
          <w:sz w:val="24"/>
          <w:lang w:eastAsia="ru-RU"/>
        </w:rPr>
        <w:t xml:space="preserve"> node. </w:t>
      </w:r>
    </w:p>
    <w:p w14:paraId="1C21FEAC" w14:textId="7AF770C3" w:rsidR="000D6D24" w:rsidRPr="000D6D24" w:rsidRDefault="0081731D" w:rsidP="001479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6</w:t>
      </w:r>
      <w:r w:rsidR="000D6D24" w:rsidRPr="000D6D24">
        <w:rPr>
          <w:rFonts w:ascii="Times New Roman" w:hAnsi="Times New Roman"/>
          <w:sz w:val="24"/>
          <w:lang w:eastAsia="ru-RU"/>
        </w:rPr>
        <w:t xml:space="preserve">. In the </w:t>
      </w:r>
      <w:r w:rsidR="000D6D24" w:rsidRPr="000D6D24">
        <w:rPr>
          <w:rFonts w:ascii="Times New Roman" w:hAnsi="Times New Roman"/>
          <w:b/>
          <w:bCs/>
          <w:sz w:val="24"/>
          <w:lang w:eastAsia="ru-RU"/>
        </w:rPr>
        <w:t>PowerShell</w:t>
      </w:r>
      <w:r w:rsidR="000D6D24" w:rsidRPr="000D6D24">
        <w:rPr>
          <w:rFonts w:ascii="Times New Roman" w:hAnsi="Times New Roman"/>
          <w:sz w:val="24"/>
          <w:lang w:eastAsia="ru-RU"/>
        </w:rPr>
        <w:t xml:space="preserve"> pane, enter the following command, and then select Enter: </w:t>
      </w:r>
    </w:p>
    <w:p w14:paraId="6C3DE2A9" w14:textId="3F2C2DD3" w:rsidR="006E6FAB" w:rsidRPr="006E6FAB" w:rsidRDefault="006E6FAB" w:rsidP="006E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</w:t>
      </w:r>
      <w:r w:rsidRPr="006E6FAB">
        <w:rPr>
          <w:rFonts w:ascii="Times New Roman" w:hAnsi="Times New Roman"/>
          <w:b/>
          <w:bCs/>
          <w:sz w:val="24"/>
          <w:lang w:eastAsia="ru-RU"/>
        </w:rPr>
        <w:t>Start-</w:t>
      </w:r>
      <w:proofErr w:type="spellStart"/>
      <w:r w:rsidRPr="006E6FAB">
        <w:rPr>
          <w:rFonts w:ascii="Times New Roman" w:hAnsi="Times New Roman"/>
          <w:b/>
          <w:bCs/>
          <w:sz w:val="24"/>
          <w:lang w:eastAsia="ru-RU"/>
        </w:rPr>
        <w:t>DedupJob</w:t>
      </w:r>
      <w:proofErr w:type="spellEnd"/>
      <w:r w:rsidRPr="006E6FAB">
        <w:rPr>
          <w:rFonts w:ascii="Times New Roman" w:hAnsi="Times New Roman"/>
          <w:b/>
          <w:bCs/>
          <w:sz w:val="24"/>
          <w:lang w:eastAsia="ru-RU"/>
        </w:rPr>
        <w:t xml:space="preserve"> m: -Type Optimization -Memory 50</w:t>
      </w:r>
    </w:p>
    <w:p w14:paraId="3BC64EDC" w14:textId="692A9B07" w:rsidR="006E6FAB" w:rsidRDefault="00583BEA" w:rsidP="006E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7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. Switch to </w:t>
      </w:r>
      <w:r w:rsidR="000A1DB0" w:rsidRPr="000A1DB0">
        <w:rPr>
          <w:rFonts w:ascii="Times New Roman" w:hAnsi="Times New Roman"/>
          <w:b/>
          <w:bCs/>
          <w:sz w:val="24"/>
          <w:lang w:eastAsia="ru-RU"/>
        </w:rPr>
        <w:t>LON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-SVR3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. </w:t>
      </w:r>
    </w:p>
    <w:p w14:paraId="1ECF7A95" w14:textId="3D887AAB" w:rsidR="006E6FAB" w:rsidRPr="006E6FAB" w:rsidRDefault="00583BEA" w:rsidP="006E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8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. In the 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Command Prompt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 window, enter 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Dir.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 </w:t>
      </w:r>
    </w:p>
    <w:p w14:paraId="685B3BA3" w14:textId="736EBB33" w:rsidR="000A1DB0" w:rsidRDefault="00583BEA" w:rsidP="006E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9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. Observe the 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Bytes free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 size on property values for the 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Data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 Directory. </w:t>
      </w:r>
    </w:p>
    <w:p w14:paraId="044F3E6A" w14:textId="04055B39" w:rsidR="006E6FAB" w:rsidRPr="006E6FAB" w:rsidRDefault="006E6FAB" w:rsidP="006E6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Fonts w:ascii="Times New Roman" w:hAnsi="Times New Roman"/>
          <w:sz w:val="24"/>
          <w:lang w:eastAsia="ru-RU"/>
        </w:rPr>
      </w:pPr>
      <w:r w:rsidRPr="006E6FAB">
        <w:rPr>
          <w:rFonts w:ascii="Times New Roman" w:hAnsi="Times New Roman"/>
          <w:sz w:val="24"/>
          <w:lang w:eastAsia="ru-RU"/>
        </w:rPr>
        <w:t>1</w:t>
      </w:r>
      <w:r w:rsidR="00583BEA">
        <w:rPr>
          <w:rFonts w:ascii="Times New Roman" w:hAnsi="Times New Roman"/>
          <w:sz w:val="24"/>
          <w:lang w:eastAsia="ru-RU"/>
        </w:rPr>
        <w:t>0</w:t>
      </w:r>
      <w:r w:rsidRPr="006E6FAB">
        <w:rPr>
          <w:rFonts w:ascii="Times New Roman" w:hAnsi="Times New Roman"/>
          <w:sz w:val="24"/>
          <w:lang w:eastAsia="ru-RU"/>
        </w:rPr>
        <w:t xml:space="preserve">. Wait for five to ten minutes to allow the </w:t>
      </w:r>
      <w:proofErr w:type="spellStart"/>
      <w:r w:rsidRPr="006E6FAB">
        <w:rPr>
          <w:rFonts w:ascii="Times New Roman" w:hAnsi="Times New Roman"/>
          <w:sz w:val="24"/>
          <w:lang w:eastAsia="ru-RU"/>
        </w:rPr>
        <w:t>deduplicationjob</w:t>
      </w:r>
      <w:proofErr w:type="spellEnd"/>
      <w:r w:rsidRPr="006E6FAB">
        <w:rPr>
          <w:rFonts w:ascii="Times New Roman" w:hAnsi="Times New Roman"/>
          <w:sz w:val="24"/>
          <w:lang w:eastAsia="ru-RU"/>
        </w:rPr>
        <w:t xml:space="preserve"> to run. Repeat step </w:t>
      </w:r>
      <w:r w:rsidR="00583BEA">
        <w:rPr>
          <w:rFonts w:ascii="Times New Roman" w:hAnsi="Times New Roman"/>
          <w:sz w:val="24"/>
          <w:lang w:eastAsia="ru-RU"/>
        </w:rPr>
        <w:t>8</w:t>
      </w:r>
      <w:r w:rsidRPr="006E6FAB">
        <w:rPr>
          <w:rFonts w:ascii="Times New Roman" w:hAnsi="Times New Roman"/>
          <w:sz w:val="24"/>
          <w:lang w:eastAsia="ru-RU"/>
        </w:rPr>
        <w:t xml:space="preserve">. </w:t>
      </w:r>
    </w:p>
    <w:p w14:paraId="5911F44F" w14:textId="1B8DC84C" w:rsidR="006E6FAB" w:rsidRPr="006E6FAB" w:rsidRDefault="006E6FAB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 w:rsidRPr="006E6FAB">
        <w:rPr>
          <w:rFonts w:ascii="Times New Roman" w:hAnsi="Times New Roman"/>
          <w:sz w:val="24"/>
          <w:lang w:eastAsia="ru-RU"/>
        </w:rPr>
        <w:t>1</w:t>
      </w:r>
      <w:r w:rsidR="0032183C">
        <w:rPr>
          <w:rFonts w:ascii="Times New Roman" w:hAnsi="Times New Roman"/>
          <w:sz w:val="24"/>
          <w:lang w:eastAsia="ru-RU"/>
        </w:rPr>
        <w:t>1</w:t>
      </w:r>
      <w:r w:rsidRPr="006E6FAB">
        <w:rPr>
          <w:rFonts w:ascii="Times New Roman" w:hAnsi="Times New Roman"/>
          <w:sz w:val="24"/>
          <w:lang w:eastAsia="ru-RU"/>
        </w:rPr>
        <w:t xml:space="preserve">. Switch back to </w:t>
      </w:r>
      <w:r w:rsidR="000A1DB0" w:rsidRPr="000A1DB0">
        <w:rPr>
          <w:rFonts w:ascii="Times New Roman" w:hAnsi="Times New Roman"/>
          <w:b/>
          <w:bCs/>
          <w:sz w:val="24"/>
          <w:lang w:eastAsia="ru-RU"/>
        </w:rPr>
        <w:t>LON</w:t>
      </w:r>
      <w:r w:rsidRPr="006E6FAB">
        <w:rPr>
          <w:rFonts w:ascii="Times New Roman" w:hAnsi="Times New Roman"/>
          <w:b/>
          <w:bCs/>
          <w:sz w:val="24"/>
          <w:lang w:eastAsia="ru-RU"/>
        </w:rPr>
        <w:t>-ADM</w:t>
      </w:r>
      <w:r w:rsidR="000A1DB0" w:rsidRPr="000A1DB0">
        <w:rPr>
          <w:rFonts w:ascii="Times New Roman" w:hAnsi="Times New Roman"/>
          <w:b/>
          <w:bCs/>
          <w:sz w:val="24"/>
          <w:lang w:eastAsia="ru-RU"/>
        </w:rPr>
        <w:t>1</w:t>
      </w:r>
      <w:r w:rsidRPr="006E6FAB">
        <w:rPr>
          <w:rFonts w:ascii="Times New Roman" w:hAnsi="Times New Roman"/>
          <w:sz w:val="24"/>
          <w:lang w:eastAsia="ru-RU"/>
        </w:rPr>
        <w:t xml:space="preserve">, and to the </w:t>
      </w:r>
      <w:r w:rsidR="000A1DB0">
        <w:rPr>
          <w:rFonts w:ascii="Times New Roman" w:hAnsi="Times New Roman"/>
          <w:b/>
          <w:bCs/>
          <w:sz w:val="24"/>
          <w:lang w:eastAsia="ru-RU"/>
        </w:rPr>
        <w:t>LON</w:t>
      </w:r>
      <w:r w:rsidRPr="006E6FAB">
        <w:rPr>
          <w:rFonts w:ascii="Times New Roman" w:hAnsi="Times New Roman"/>
          <w:sz w:val="24"/>
          <w:lang w:eastAsia="ru-RU"/>
        </w:rPr>
        <w:t>-</w:t>
      </w:r>
      <w:r w:rsidRPr="006E6FAB">
        <w:rPr>
          <w:rFonts w:ascii="Times New Roman" w:hAnsi="Times New Roman"/>
          <w:b/>
          <w:bCs/>
          <w:sz w:val="24"/>
          <w:lang w:eastAsia="ru-RU"/>
        </w:rPr>
        <w:t>SVR3 PowerShell</w:t>
      </w:r>
      <w:r w:rsidRPr="006E6FAB">
        <w:rPr>
          <w:rFonts w:ascii="Times New Roman" w:hAnsi="Times New Roman"/>
          <w:sz w:val="24"/>
          <w:lang w:eastAsia="ru-RU"/>
        </w:rPr>
        <w:t xml:space="preserve"> pane. </w:t>
      </w:r>
    </w:p>
    <w:p w14:paraId="12A34508" w14:textId="11E60A9C" w:rsidR="000A1DB0" w:rsidRDefault="006E6FAB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 w:rsidRPr="006E6FAB">
        <w:rPr>
          <w:rFonts w:ascii="Times New Roman" w:hAnsi="Times New Roman"/>
          <w:sz w:val="24"/>
          <w:lang w:eastAsia="ru-RU"/>
        </w:rPr>
        <w:t>1</w:t>
      </w:r>
      <w:r w:rsidR="0032183C">
        <w:rPr>
          <w:rFonts w:ascii="Times New Roman" w:hAnsi="Times New Roman"/>
          <w:sz w:val="24"/>
          <w:lang w:eastAsia="ru-RU"/>
        </w:rPr>
        <w:t>2</w:t>
      </w:r>
      <w:r w:rsidRPr="006E6FAB">
        <w:rPr>
          <w:rFonts w:ascii="Times New Roman" w:hAnsi="Times New Roman"/>
          <w:sz w:val="24"/>
          <w:lang w:eastAsia="ru-RU"/>
        </w:rPr>
        <w:t xml:space="preserve">. To verify the Data Deduplication status, run the following commands, pressing Enter at the </w:t>
      </w:r>
    </w:p>
    <w:p w14:paraId="1838B8B5" w14:textId="77777777" w:rsidR="000A1DB0" w:rsidRDefault="000A1DB0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e</w:t>
      </w:r>
      <w:r w:rsidR="006E6FAB" w:rsidRPr="006E6FAB">
        <w:rPr>
          <w:rFonts w:ascii="Times New Roman" w:hAnsi="Times New Roman"/>
          <w:sz w:val="24"/>
          <w:lang w:eastAsia="ru-RU"/>
        </w:rPr>
        <w:t>nd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="006E6FAB" w:rsidRPr="006E6FAB">
        <w:rPr>
          <w:rFonts w:ascii="Times New Roman" w:hAnsi="Times New Roman"/>
          <w:sz w:val="24"/>
          <w:lang w:eastAsia="ru-RU"/>
        </w:rPr>
        <w:t xml:space="preserve">of each line: </w:t>
      </w:r>
    </w:p>
    <w:p w14:paraId="3418FCE0" w14:textId="53A39A6D" w:rsidR="00257A1C" w:rsidRPr="00257A1C" w:rsidRDefault="000A1DB0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Courier New" w:hAnsi="Courier New" w:cs="Courier New"/>
          <w:sz w:val="20"/>
          <w:szCs w:val="20"/>
          <w:lang w:eastAsia="ru-RU"/>
        </w:rPr>
      </w:pPr>
      <w:r w:rsidRPr="000A1DB0">
        <w:rPr>
          <w:rFonts w:ascii="Times New Roman" w:hAnsi="Times New Roman"/>
          <w:b/>
          <w:bCs/>
          <w:sz w:val="24"/>
          <w:lang w:eastAsia="ru-RU"/>
        </w:rPr>
        <w:t xml:space="preserve">     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>Get-</w:t>
      </w:r>
      <w:proofErr w:type="spellStart"/>
      <w:r w:rsidR="006E6FAB" w:rsidRPr="006E6FAB">
        <w:rPr>
          <w:rFonts w:ascii="Times New Roman" w:hAnsi="Times New Roman"/>
          <w:b/>
          <w:bCs/>
          <w:sz w:val="24"/>
          <w:lang w:eastAsia="ru-RU"/>
        </w:rPr>
        <w:t>DedupStatus</w:t>
      </w:r>
      <w:proofErr w:type="spellEnd"/>
      <w:r w:rsidRPr="000A1DB0">
        <w:rPr>
          <w:rFonts w:ascii="Times New Roman" w:hAnsi="Times New Roman"/>
          <w:b/>
          <w:bCs/>
          <w:sz w:val="24"/>
          <w:lang w:eastAsia="ru-RU"/>
        </w:rPr>
        <w:t xml:space="preserve"> -</w:t>
      </w:r>
      <w:r w:rsidR="006E6FAB" w:rsidRPr="006E6FAB">
        <w:rPr>
          <w:rFonts w:ascii="Times New Roman" w:hAnsi="Times New Roman"/>
          <w:b/>
          <w:bCs/>
          <w:sz w:val="24"/>
          <w:lang w:eastAsia="ru-RU"/>
        </w:rPr>
        <w:t xml:space="preserve">Volume M: </w:t>
      </w:r>
      <w:r w:rsidRPr="000A1DB0">
        <w:rPr>
          <w:rFonts w:ascii="Times New Roman" w:hAnsi="Times New Roman"/>
          <w:b/>
          <w:bCs/>
          <w:sz w:val="24"/>
          <w:lang w:eastAsia="ru-RU"/>
        </w:rPr>
        <w:t xml:space="preserve">| </w:t>
      </w:r>
      <w:proofErr w:type="spellStart"/>
      <w:r w:rsidRPr="000A1DB0">
        <w:rPr>
          <w:rFonts w:ascii="Times New Roman" w:hAnsi="Times New Roman"/>
          <w:b/>
          <w:bCs/>
          <w:sz w:val="24"/>
          <w:lang w:eastAsia="ru-RU"/>
        </w:rPr>
        <w:t>fl</w:t>
      </w:r>
      <w:proofErr w:type="spellEnd"/>
    </w:p>
    <w:p w14:paraId="51B602C5" w14:textId="2674AFA2" w:rsidR="00257A1C" w:rsidRPr="00257A1C" w:rsidRDefault="00257A1C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 w:rsidRPr="00257A1C">
        <w:rPr>
          <w:rFonts w:ascii="Times New Roman" w:hAnsi="Times New Roman"/>
          <w:b/>
          <w:bCs/>
          <w:sz w:val="24"/>
          <w:lang w:eastAsia="ru-RU"/>
        </w:rPr>
        <w:t xml:space="preserve">     Get-</w:t>
      </w:r>
      <w:proofErr w:type="spellStart"/>
      <w:r w:rsidRPr="00257A1C">
        <w:rPr>
          <w:rFonts w:ascii="Times New Roman" w:hAnsi="Times New Roman"/>
          <w:b/>
          <w:bCs/>
          <w:sz w:val="24"/>
          <w:lang w:eastAsia="ru-RU"/>
        </w:rPr>
        <w:t>Dedup</w:t>
      </w:r>
      <w:r>
        <w:rPr>
          <w:rFonts w:ascii="Times New Roman" w:hAnsi="Times New Roman"/>
          <w:b/>
          <w:bCs/>
          <w:sz w:val="24"/>
          <w:lang w:eastAsia="ru-RU"/>
        </w:rPr>
        <w:t>Volume</w:t>
      </w:r>
      <w:proofErr w:type="spellEnd"/>
      <w:r w:rsidRPr="00257A1C">
        <w:rPr>
          <w:rFonts w:ascii="Times New Roman" w:hAnsi="Times New Roman"/>
          <w:b/>
          <w:bCs/>
          <w:sz w:val="24"/>
          <w:lang w:eastAsia="ru-RU"/>
        </w:rPr>
        <w:t xml:space="preserve"> -Volume M: </w:t>
      </w:r>
      <w:r>
        <w:rPr>
          <w:rFonts w:ascii="Times New Roman" w:hAnsi="Times New Roman"/>
          <w:b/>
          <w:bCs/>
          <w:sz w:val="24"/>
          <w:lang w:eastAsia="ru-RU"/>
        </w:rPr>
        <w:t xml:space="preserve">| </w:t>
      </w:r>
      <w:proofErr w:type="spellStart"/>
      <w:r>
        <w:rPr>
          <w:rFonts w:ascii="Times New Roman" w:hAnsi="Times New Roman"/>
          <w:b/>
          <w:bCs/>
          <w:sz w:val="24"/>
          <w:lang w:eastAsia="ru-RU"/>
        </w:rPr>
        <w:t>fl</w:t>
      </w:r>
      <w:proofErr w:type="spellEnd"/>
      <w:r>
        <w:rPr>
          <w:rFonts w:ascii="Times New Roman" w:hAnsi="Times New Roman"/>
          <w:b/>
          <w:bCs/>
          <w:sz w:val="24"/>
          <w:lang w:eastAsia="ru-RU"/>
        </w:rPr>
        <w:t xml:space="preserve"> </w:t>
      </w:r>
    </w:p>
    <w:p w14:paraId="4E952671" w14:textId="24442A82" w:rsidR="00257A1C" w:rsidRPr="00257A1C" w:rsidRDefault="00257A1C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b/>
          <w:bCs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</w:t>
      </w:r>
      <w:r w:rsidRPr="00257A1C">
        <w:rPr>
          <w:rFonts w:ascii="Times New Roman" w:hAnsi="Times New Roman"/>
          <w:b/>
          <w:bCs/>
          <w:sz w:val="24"/>
          <w:lang w:eastAsia="ru-RU"/>
        </w:rPr>
        <w:t>Get-</w:t>
      </w:r>
      <w:proofErr w:type="spellStart"/>
      <w:r w:rsidRPr="00257A1C">
        <w:rPr>
          <w:rFonts w:ascii="Times New Roman" w:hAnsi="Times New Roman"/>
          <w:b/>
          <w:bCs/>
          <w:sz w:val="24"/>
          <w:lang w:eastAsia="ru-RU"/>
        </w:rPr>
        <w:t>Dedup</w:t>
      </w:r>
      <w:r w:rsidRPr="002333F3">
        <w:rPr>
          <w:rFonts w:ascii="Times New Roman" w:hAnsi="Times New Roman"/>
          <w:b/>
          <w:bCs/>
          <w:sz w:val="24"/>
          <w:lang w:eastAsia="ru-RU"/>
        </w:rPr>
        <w:t>M</w:t>
      </w:r>
      <w:r w:rsidRPr="00257A1C">
        <w:rPr>
          <w:rFonts w:ascii="Times New Roman" w:hAnsi="Times New Roman"/>
          <w:b/>
          <w:bCs/>
          <w:sz w:val="24"/>
          <w:lang w:eastAsia="ru-RU"/>
        </w:rPr>
        <w:t>etadata</w:t>
      </w:r>
      <w:proofErr w:type="spellEnd"/>
      <w:r w:rsidRPr="00257A1C">
        <w:rPr>
          <w:rFonts w:ascii="Times New Roman" w:hAnsi="Times New Roman"/>
          <w:b/>
          <w:bCs/>
          <w:sz w:val="24"/>
          <w:lang w:eastAsia="ru-RU"/>
        </w:rPr>
        <w:t xml:space="preserve"> —Volume M: </w:t>
      </w:r>
      <w:r w:rsidR="002333F3" w:rsidRPr="002333F3">
        <w:rPr>
          <w:rFonts w:ascii="Times New Roman" w:hAnsi="Times New Roman"/>
          <w:b/>
          <w:bCs/>
          <w:sz w:val="24"/>
          <w:lang w:eastAsia="ru-RU"/>
        </w:rPr>
        <w:t xml:space="preserve">| </w:t>
      </w:r>
      <w:r w:rsidRPr="00257A1C">
        <w:rPr>
          <w:rFonts w:ascii="Times New Roman" w:hAnsi="Times New Roman"/>
          <w:b/>
          <w:bCs/>
          <w:sz w:val="24"/>
          <w:lang w:eastAsia="ru-RU"/>
        </w:rPr>
        <w:t xml:space="preserve">If </w:t>
      </w:r>
    </w:p>
    <w:p w14:paraId="69867DE9" w14:textId="2BA41BCA" w:rsidR="00257A1C" w:rsidRPr="00257A1C" w:rsidRDefault="00257A1C" w:rsidP="0023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 w:rsidRPr="00257A1C">
        <w:rPr>
          <w:rFonts w:ascii="Times New Roman" w:hAnsi="Times New Roman"/>
          <w:sz w:val="24"/>
          <w:lang w:eastAsia="ru-RU"/>
        </w:rPr>
        <w:t>1</w:t>
      </w:r>
      <w:r w:rsidR="0032183C">
        <w:rPr>
          <w:rFonts w:ascii="Times New Roman" w:hAnsi="Times New Roman"/>
          <w:sz w:val="24"/>
          <w:lang w:eastAsia="ru-RU"/>
        </w:rPr>
        <w:t>3</w:t>
      </w:r>
      <w:r w:rsidRPr="00257A1C">
        <w:rPr>
          <w:rFonts w:ascii="Times New Roman" w:hAnsi="Times New Roman"/>
          <w:sz w:val="24"/>
          <w:lang w:eastAsia="ru-RU"/>
        </w:rPr>
        <w:t xml:space="preserve">. In </w:t>
      </w:r>
      <w:r w:rsidRPr="00257A1C">
        <w:rPr>
          <w:rFonts w:ascii="Times New Roman" w:hAnsi="Times New Roman"/>
          <w:b/>
          <w:bCs/>
          <w:sz w:val="24"/>
          <w:lang w:eastAsia="ru-RU"/>
        </w:rPr>
        <w:t>Server Manager</w:t>
      </w:r>
      <w:r w:rsidRPr="00257A1C">
        <w:rPr>
          <w:rFonts w:ascii="Times New Roman" w:hAnsi="Times New Roman"/>
          <w:sz w:val="24"/>
          <w:lang w:eastAsia="ru-RU"/>
        </w:rPr>
        <w:t xml:space="preserve">, select </w:t>
      </w:r>
      <w:r w:rsidRPr="00257A1C">
        <w:rPr>
          <w:rFonts w:ascii="Times New Roman" w:hAnsi="Times New Roman"/>
          <w:b/>
          <w:bCs/>
          <w:sz w:val="24"/>
          <w:lang w:eastAsia="ru-RU"/>
        </w:rPr>
        <w:t>File and Storage</w:t>
      </w:r>
      <w:r w:rsidR="002333F3" w:rsidRPr="002333F3">
        <w:rPr>
          <w:rFonts w:ascii="Times New Roman" w:hAnsi="Times New Roman"/>
          <w:b/>
          <w:bCs/>
          <w:sz w:val="24"/>
          <w:lang w:eastAsia="ru-RU"/>
        </w:rPr>
        <w:t xml:space="preserve"> </w:t>
      </w:r>
      <w:r w:rsidRPr="00257A1C">
        <w:rPr>
          <w:rFonts w:ascii="Times New Roman" w:hAnsi="Times New Roman"/>
          <w:b/>
          <w:bCs/>
          <w:sz w:val="24"/>
          <w:lang w:eastAsia="ru-RU"/>
        </w:rPr>
        <w:t>Services</w:t>
      </w:r>
      <w:r w:rsidRPr="00257A1C">
        <w:rPr>
          <w:rFonts w:ascii="Times New Roman" w:hAnsi="Times New Roman"/>
          <w:sz w:val="24"/>
          <w:lang w:eastAsia="ru-RU"/>
        </w:rPr>
        <w:t xml:space="preserve">, select disk </w:t>
      </w:r>
      <w:r w:rsidRPr="00257A1C">
        <w:rPr>
          <w:rFonts w:ascii="Times New Roman" w:hAnsi="Times New Roman"/>
          <w:b/>
          <w:bCs/>
          <w:sz w:val="24"/>
          <w:lang w:eastAsia="ru-RU"/>
        </w:rPr>
        <w:t>1</w:t>
      </w:r>
      <w:r w:rsidRPr="00257A1C">
        <w:rPr>
          <w:rFonts w:ascii="Times New Roman" w:hAnsi="Times New Roman"/>
          <w:sz w:val="24"/>
          <w:lang w:eastAsia="ru-RU"/>
        </w:rPr>
        <w:t xml:space="preserve">, and then select Volume </w:t>
      </w:r>
      <w:r w:rsidRPr="00257A1C">
        <w:rPr>
          <w:rFonts w:ascii="Times New Roman" w:hAnsi="Times New Roman"/>
          <w:b/>
          <w:bCs/>
          <w:sz w:val="24"/>
          <w:lang w:eastAsia="ru-RU"/>
        </w:rPr>
        <w:t>M.</w:t>
      </w:r>
      <w:r w:rsidRPr="00257A1C">
        <w:rPr>
          <w:rFonts w:ascii="Times New Roman" w:hAnsi="Times New Roman"/>
          <w:sz w:val="24"/>
          <w:lang w:eastAsia="ru-RU"/>
        </w:rPr>
        <w:t xml:space="preserve"> </w:t>
      </w:r>
    </w:p>
    <w:p w14:paraId="4CCBDA8D" w14:textId="6CE34343" w:rsidR="004760E4" w:rsidRPr="00EA1434" w:rsidRDefault="00257A1C" w:rsidP="00353D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ind w:right="-1130"/>
        <w:rPr>
          <w:rFonts w:ascii="Times New Roman" w:hAnsi="Times New Roman"/>
          <w:sz w:val="24"/>
          <w:lang w:eastAsia="ru-RU"/>
        </w:rPr>
      </w:pPr>
      <w:r w:rsidRPr="00257A1C">
        <w:rPr>
          <w:rFonts w:ascii="Times New Roman" w:hAnsi="Times New Roman"/>
          <w:sz w:val="24"/>
          <w:lang w:eastAsia="ru-RU"/>
        </w:rPr>
        <w:t>1</w:t>
      </w:r>
      <w:r w:rsidR="0032183C">
        <w:rPr>
          <w:rFonts w:ascii="Times New Roman" w:hAnsi="Times New Roman"/>
          <w:sz w:val="24"/>
          <w:lang w:eastAsia="ru-RU"/>
        </w:rPr>
        <w:t>4</w:t>
      </w:r>
      <w:r w:rsidRPr="00257A1C">
        <w:rPr>
          <w:rFonts w:ascii="Times New Roman" w:hAnsi="Times New Roman"/>
          <w:sz w:val="24"/>
          <w:lang w:eastAsia="ru-RU"/>
        </w:rPr>
        <w:t xml:space="preserve">. Observe the values for </w:t>
      </w:r>
      <w:r w:rsidRPr="00257A1C">
        <w:rPr>
          <w:rFonts w:ascii="Times New Roman" w:hAnsi="Times New Roman"/>
          <w:b/>
          <w:bCs/>
          <w:sz w:val="24"/>
          <w:lang w:eastAsia="ru-RU"/>
        </w:rPr>
        <w:t>Deduplication Rate</w:t>
      </w:r>
      <w:r w:rsidRPr="00257A1C">
        <w:rPr>
          <w:rFonts w:ascii="Times New Roman" w:hAnsi="Times New Roman"/>
          <w:sz w:val="24"/>
          <w:lang w:eastAsia="ru-RU"/>
        </w:rPr>
        <w:t xml:space="preserve"> and </w:t>
      </w:r>
      <w:r w:rsidRPr="00257A1C">
        <w:rPr>
          <w:rFonts w:ascii="Times New Roman" w:hAnsi="Times New Roman"/>
          <w:b/>
          <w:bCs/>
          <w:sz w:val="24"/>
          <w:lang w:eastAsia="ru-RU"/>
        </w:rPr>
        <w:t xml:space="preserve">Deduplication Savings. </w:t>
      </w:r>
    </w:p>
    <w:p w14:paraId="35619184" w14:textId="77777777" w:rsidR="0032183C" w:rsidRDefault="0032183C" w:rsidP="0032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Style w:val="fontstyle01"/>
          <w:rFonts w:ascii="Times New Roman" w:hAnsi="Times New Roman"/>
          <w:b/>
          <w:bCs/>
          <w:sz w:val="24"/>
        </w:rPr>
      </w:pPr>
      <w:r w:rsidRPr="0033791B">
        <w:rPr>
          <w:rStyle w:val="fontstyle01"/>
          <w:rFonts w:ascii="Times New Roman" w:hAnsi="Times New Roman"/>
          <w:b/>
          <w:bCs/>
          <w:sz w:val="24"/>
          <w:szCs w:val="24"/>
        </w:rPr>
        <w:t>Task 4: Prepare for the next module</w:t>
      </w:r>
    </w:p>
    <w:p w14:paraId="7B184A71" w14:textId="77777777" w:rsidR="0032183C" w:rsidRDefault="0032183C" w:rsidP="0032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  <w:szCs w:val="24"/>
        </w:rPr>
        <w:t>After you finish the lab, revert the virtual machines to their initial state by completing the following steps:</w:t>
      </w:r>
    </w:p>
    <w:p w14:paraId="6DECDAEB" w14:textId="77777777" w:rsidR="0032183C" w:rsidRPr="0033791B" w:rsidRDefault="0032183C" w:rsidP="003218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rPr>
          <w:rStyle w:val="fontstyle21"/>
          <w:rFonts w:ascii="Times New Roman" w:hAnsi="Times New Roman"/>
          <w:sz w:val="24"/>
          <w:szCs w:val="24"/>
        </w:rPr>
      </w:pPr>
      <w:r w:rsidRPr="0033791B">
        <w:rPr>
          <w:rStyle w:val="fontstyle21"/>
          <w:rFonts w:ascii="Times New Roman" w:hAnsi="Times New Roman"/>
          <w:sz w:val="24"/>
          <w:szCs w:val="24"/>
        </w:rPr>
        <w:t>1.</w:t>
      </w:r>
      <w:r>
        <w:rPr>
          <w:rStyle w:val="fontstyle21"/>
          <w:rFonts w:ascii="Times New Roman" w:hAnsi="Times New Roman"/>
          <w:sz w:val="24"/>
        </w:rPr>
        <w:t xml:space="preserve"> </w:t>
      </w:r>
      <w:r w:rsidRPr="0033791B">
        <w:rPr>
          <w:rStyle w:val="fontstyle21"/>
          <w:rFonts w:ascii="Times New Roman" w:hAnsi="Times New Roman"/>
          <w:sz w:val="24"/>
          <w:szCs w:val="24"/>
        </w:rPr>
        <w:t xml:space="preserve">On the host computer, switch to the </w:t>
      </w:r>
      <w:r w:rsidRPr="0033791B">
        <w:rPr>
          <w:rStyle w:val="fontstyle31"/>
          <w:rFonts w:ascii="Times New Roman" w:hAnsi="Times New Roman"/>
          <w:sz w:val="24"/>
          <w:szCs w:val="24"/>
        </w:rPr>
        <w:t xml:space="preserve">Hyper-V Manager </w:t>
      </w:r>
      <w:r w:rsidRPr="0033791B">
        <w:rPr>
          <w:rStyle w:val="fontstyle21"/>
          <w:rFonts w:ascii="Times New Roman" w:hAnsi="Times New Roman"/>
          <w:sz w:val="24"/>
          <w:szCs w:val="24"/>
        </w:rPr>
        <w:t>console.</w:t>
      </w:r>
    </w:p>
    <w:p w14:paraId="32974B9A" w14:textId="77777777" w:rsidR="0032183C" w:rsidRDefault="0032183C" w:rsidP="0032183C">
      <w:pPr>
        <w:spacing w:before="120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 xml:space="preserve">2. In the </w:t>
      </w:r>
      <w:r w:rsidRPr="0033791B">
        <w:rPr>
          <w:rStyle w:val="fontstyle31"/>
          <w:rFonts w:ascii="Times New Roman" w:hAnsi="Times New Roman"/>
          <w:sz w:val="24"/>
        </w:rPr>
        <w:t xml:space="preserve">Virtual Machines </w:t>
      </w:r>
      <w:r w:rsidRPr="0033791B">
        <w:rPr>
          <w:rStyle w:val="fontstyle21"/>
          <w:rFonts w:ascii="Times New Roman" w:hAnsi="Times New Roman"/>
          <w:sz w:val="24"/>
        </w:rPr>
        <w:t xml:space="preserve">list, right-click </w:t>
      </w:r>
      <w:r w:rsidRPr="0033791B">
        <w:rPr>
          <w:rStyle w:val="fontstyle31"/>
          <w:rFonts w:ascii="Times New Roman" w:hAnsi="Times New Roman"/>
          <w:sz w:val="24"/>
        </w:rPr>
        <w:t>LON-DC1</w:t>
      </w:r>
      <w:r w:rsidRPr="0033791B">
        <w:rPr>
          <w:rStyle w:val="fontstyle21"/>
          <w:rFonts w:ascii="Times New Roman" w:hAnsi="Times New Roman"/>
          <w:sz w:val="24"/>
        </w:rPr>
        <w:t xml:space="preserve">, and then click </w:t>
      </w:r>
      <w:r w:rsidRPr="0033791B">
        <w:rPr>
          <w:rStyle w:val="fontstyle31"/>
          <w:rFonts w:ascii="Times New Roman" w:hAnsi="Times New Roman"/>
          <w:sz w:val="24"/>
        </w:rPr>
        <w:t>Revert</w:t>
      </w:r>
      <w:r w:rsidRPr="0033791B">
        <w:rPr>
          <w:rStyle w:val="fontstyle21"/>
          <w:rFonts w:ascii="Times New Roman" w:hAnsi="Times New Roman"/>
          <w:sz w:val="24"/>
        </w:rPr>
        <w:t>.</w:t>
      </w:r>
    </w:p>
    <w:p w14:paraId="713C31E0" w14:textId="77777777" w:rsidR="0032183C" w:rsidRDefault="0032183C" w:rsidP="0032183C">
      <w:pPr>
        <w:spacing w:before="120"/>
        <w:rPr>
          <w:rStyle w:val="fontstyle21"/>
          <w:rFonts w:ascii="Times New Roman" w:hAnsi="Times New Roman"/>
          <w:sz w:val="24"/>
        </w:rPr>
      </w:pPr>
      <w:r w:rsidRPr="0033791B">
        <w:rPr>
          <w:rStyle w:val="fontstyle21"/>
          <w:rFonts w:ascii="Times New Roman" w:hAnsi="Times New Roman"/>
          <w:sz w:val="24"/>
        </w:rPr>
        <w:t xml:space="preserve">3. In the </w:t>
      </w:r>
      <w:r w:rsidRPr="0033791B">
        <w:rPr>
          <w:rStyle w:val="fontstyle31"/>
          <w:rFonts w:ascii="Times New Roman" w:hAnsi="Times New Roman"/>
          <w:sz w:val="24"/>
        </w:rPr>
        <w:t xml:space="preserve">Revert Virtual Machine </w:t>
      </w:r>
      <w:r w:rsidRPr="0033791B">
        <w:rPr>
          <w:rStyle w:val="fontstyle21"/>
          <w:rFonts w:ascii="Times New Roman" w:hAnsi="Times New Roman"/>
          <w:sz w:val="24"/>
        </w:rPr>
        <w:t xml:space="preserve">dialog box, click </w:t>
      </w:r>
      <w:r w:rsidRPr="0033791B">
        <w:rPr>
          <w:rStyle w:val="fontstyle31"/>
          <w:rFonts w:ascii="Times New Roman" w:hAnsi="Times New Roman"/>
          <w:sz w:val="24"/>
        </w:rPr>
        <w:t>Revert</w:t>
      </w:r>
      <w:r w:rsidRPr="0033791B">
        <w:rPr>
          <w:rStyle w:val="fontstyle21"/>
          <w:rFonts w:ascii="Times New Roman" w:hAnsi="Times New Roman"/>
          <w:sz w:val="24"/>
        </w:rPr>
        <w:t>.</w:t>
      </w:r>
    </w:p>
    <w:p w14:paraId="3BC00ED2" w14:textId="1F8CFE25" w:rsidR="00873092" w:rsidRPr="00360A22" w:rsidRDefault="0032183C" w:rsidP="0032183C">
      <w:pPr>
        <w:spacing w:before="120"/>
      </w:pPr>
      <w:r w:rsidRPr="0033791B">
        <w:rPr>
          <w:rStyle w:val="fontstyle21"/>
          <w:rFonts w:ascii="Times New Roman" w:hAnsi="Times New Roman"/>
          <w:sz w:val="24"/>
        </w:rPr>
        <w:t xml:space="preserve">4. Repeat steps 2 and 3 for </w:t>
      </w:r>
      <w:r w:rsidRPr="0033791B">
        <w:rPr>
          <w:rStyle w:val="fontstyle31"/>
          <w:rFonts w:ascii="Times New Roman" w:hAnsi="Times New Roman"/>
          <w:sz w:val="24"/>
        </w:rPr>
        <w:t>LON-</w:t>
      </w:r>
      <w:r>
        <w:rPr>
          <w:rStyle w:val="fontstyle31"/>
          <w:rFonts w:ascii="Times New Roman" w:hAnsi="Times New Roman"/>
          <w:sz w:val="24"/>
        </w:rPr>
        <w:t xml:space="preserve">ADM1 </w:t>
      </w:r>
      <w:r w:rsidRPr="0033791B">
        <w:rPr>
          <w:rStyle w:val="fontstyle31"/>
          <w:rFonts w:ascii="Times New Roman" w:hAnsi="Times New Roman"/>
          <w:b w:val="0"/>
          <w:bCs w:val="0"/>
          <w:sz w:val="24"/>
        </w:rPr>
        <w:t>and</w:t>
      </w:r>
      <w:r>
        <w:rPr>
          <w:rStyle w:val="fontstyle31"/>
          <w:rFonts w:ascii="Times New Roman" w:hAnsi="Times New Roman"/>
          <w:sz w:val="24"/>
        </w:rPr>
        <w:t xml:space="preserve"> LON-SVR3.</w:t>
      </w:r>
    </w:p>
    <w:sectPr w:rsidR="00873092" w:rsidRPr="00360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C08A5" w14:textId="77777777" w:rsidR="00445C93" w:rsidRDefault="00445C93">
      <w:pPr>
        <w:spacing w:after="0" w:line="240" w:lineRule="auto"/>
      </w:pPr>
      <w:r>
        <w:separator/>
      </w:r>
    </w:p>
  </w:endnote>
  <w:endnote w:type="continuationSeparator" w:id="0">
    <w:p w14:paraId="47350FA1" w14:textId="77777777" w:rsidR="00445C93" w:rsidRDefault="0044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Semibold">
    <w:altName w:val="Arial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Semibold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D88D" w14:textId="77777777" w:rsidR="00445C93" w:rsidRDefault="00445C93">
      <w:r>
        <w:separator/>
      </w:r>
    </w:p>
  </w:footnote>
  <w:footnote w:type="continuationSeparator" w:id="0">
    <w:p w14:paraId="52263457" w14:textId="77777777" w:rsidR="00445C93" w:rsidRDefault="0044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F877E6"/>
    <w:multiLevelType w:val="multilevel"/>
    <w:tmpl w:val="61FEBB5E"/>
    <w:lvl w:ilvl="0">
      <w:numFmt w:val="bullet"/>
      <w:pStyle w:val="a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08E188D"/>
    <w:multiLevelType w:val="multilevel"/>
    <w:tmpl w:val="2BAE2BB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45BC20"/>
    <w:multiLevelType w:val="multilevel"/>
    <w:tmpl w:val="3B8E06D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D8B7B5"/>
    <w:multiLevelType w:val="multilevel"/>
    <w:tmpl w:val="66926A6E"/>
    <w:lvl w:ilvl="0">
      <w:numFmt w:val="bullet"/>
      <w:pStyle w:val="SourceCode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97330537">
    <w:abstractNumId w:val="0"/>
  </w:num>
  <w:num w:numId="2" w16cid:durableId="1080249898">
    <w:abstractNumId w:val="3"/>
  </w:num>
  <w:num w:numId="3" w16cid:durableId="112746617">
    <w:abstractNumId w:val="1"/>
  </w:num>
  <w:num w:numId="4" w16cid:durableId="1487434560">
    <w:abstractNumId w:val="1"/>
  </w:num>
  <w:num w:numId="5" w16cid:durableId="725645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6B2B"/>
    <w:rsid w:val="00011C8B"/>
    <w:rsid w:val="00076DF7"/>
    <w:rsid w:val="00093C59"/>
    <w:rsid w:val="000A1DB0"/>
    <w:rsid w:val="000D6D24"/>
    <w:rsid w:val="000E28EC"/>
    <w:rsid w:val="00112B5D"/>
    <w:rsid w:val="001134A9"/>
    <w:rsid w:val="00117482"/>
    <w:rsid w:val="0014793A"/>
    <w:rsid w:val="001C160D"/>
    <w:rsid w:val="002167DB"/>
    <w:rsid w:val="002333F3"/>
    <w:rsid w:val="00257A1C"/>
    <w:rsid w:val="0029797C"/>
    <w:rsid w:val="0032183C"/>
    <w:rsid w:val="00353DE0"/>
    <w:rsid w:val="00360A22"/>
    <w:rsid w:val="00360EC4"/>
    <w:rsid w:val="0038578C"/>
    <w:rsid w:val="003A05F3"/>
    <w:rsid w:val="0040760A"/>
    <w:rsid w:val="00445C93"/>
    <w:rsid w:val="004760E4"/>
    <w:rsid w:val="004C622F"/>
    <w:rsid w:val="004E29B3"/>
    <w:rsid w:val="00526CE4"/>
    <w:rsid w:val="00547699"/>
    <w:rsid w:val="00575361"/>
    <w:rsid w:val="00583BEA"/>
    <w:rsid w:val="00590D07"/>
    <w:rsid w:val="005D7736"/>
    <w:rsid w:val="006143C5"/>
    <w:rsid w:val="0065518F"/>
    <w:rsid w:val="0065604A"/>
    <w:rsid w:val="006E6FAB"/>
    <w:rsid w:val="00784D58"/>
    <w:rsid w:val="00787DDE"/>
    <w:rsid w:val="00795376"/>
    <w:rsid w:val="007A36B5"/>
    <w:rsid w:val="007E1B65"/>
    <w:rsid w:val="008112CD"/>
    <w:rsid w:val="0081731D"/>
    <w:rsid w:val="00873092"/>
    <w:rsid w:val="008D6863"/>
    <w:rsid w:val="0094144A"/>
    <w:rsid w:val="009F5B10"/>
    <w:rsid w:val="00A44875"/>
    <w:rsid w:val="00A527F2"/>
    <w:rsid w:val="00AB3E40"/>
    <w:rsid w:val="00B53AC0"/>
    <w:rsid w:val="00B80746"/>
    <w:rsid w:val="00B86B75"/>
    <w:rsid w:val="00BC48D5"/>
    <w:rsid w:val="00C100B0"/>
    <w:rsid w:val="00C36279"/>
    <w:rsid w:val="00CB277E"/>
    <w:rsid w:val="00D271E8"/>
    <w:rsid w:val="00D841D3"/>
    <w:rsid w:val="00D933D7"/>
    <w:rsid w:val="00E122F2"/>
    <w:rsid w:val="00E315A3"/>
    <w:rsid w:val="00EA1434"/>
    <w:rsid w:val="00F937F9"/>
    <w:rsid w:val="00FF4F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66E8"/>
  <w15:docId w15:val="{F26E43DC-4944-417A-8F76-E36599B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C4139"/>
    <w:pPr>
      <w:spacing w:after="120" w:line="260" w:lineRule="exact"/>
    </w:pPr>
    <w:rPr>
      <w:rFonts w:ascii="Segoe" w:eastAsia="Times New Roman" w:hAnsi="Segoe" w:cs="Times New Roman"/>
      <w:sz w:val="19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6026CA"/>
    <w:pPr>
      <w:keepNext/>
      <w:keepLines/>
      <w:spacing w:after="0" w:line="400" w:lineRule="exact"/>
      <w:outlineLvl w:val="0"/>
    </w:pPr>
    <w:rPr>
      <w:rFonts w:ascii="Segoe Semibold" w:hAnsi="Segoe Semibold"/>
      <w:sz w:val="36"/>
    </w:rPr>
  </w:style>
  <w:style w:type="paragraph" w:styleId="2">
    <w:name w:val="heading 2"/>
    <w:basedOn w:val="3"/>
    <w:next w:val="a0"/>
    <w:link w:val="20"/>
    <w:unhideWhenUsed/>
    <w:qFormat/>
    <w:rsid w:val="00EA0A58"/>
    <w:pPr>
      <w:outlineLvl w:val="1"/>
    </w:pPr>
  </w:style>
  <w:style w:type="paragraph" w:styleId="3">
    <w:name w:val="heading 3"/>
    <w:basedOn w:val="CWHeading4"/>
    <w:next w:val="a0"/>
    <w:link w:val="30"/>
    <w:unhideWhenUsed/>
    <w:qFormat/>
    <w:rsid w:val="0034786F"/>
    <w:pPr>
      <w:outlineLvl w:val="2"/>
    </w:pPr>
  </w:style>
  <w:style w:type="paragraph" w:styleId="4">
    <w:name w:val="heading 4"/>
    <w:basedOn w:val="a0"/>
    <w:next w:val="a0"/>
    <w:link w:val="40"/>
    <w:uiPriority w:val="9"/>
    <w:unhideWhenUsed/>
    <w:qFormat/>
    <w:rsid w:val="00BF5FED"/>
    <w:pPr>
      <w:keepNext/>
      <w:keepLines/>
      <w:spacing w:before="180" w:after="60" w:line="300" w:lineRule="exact"/>
      <w:outlineLvl w:val="3"/>
    </w:pPr>
    <w:rPr>
      <w:rFonts w:eastAsia="MS Mincho"/>
      <w:b/>
      <w:iCs/>
      <w:sz w:val="22"/>
      <w:szCs w:val="22"/>
      <w:lang w:eastAsia="ja-JP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A0A58"/>
    <w:rPr>
      <w:rFonts w:ascii="Segoe" w:eastAsiaTheme="minorEastAsia" w:hAnsi="Segoe" w:cs="Segoe UI"/>
      <w:b/>
      <w:szCs w:val="19"/>
    </w:rPr>
  </w:style>
  <w:style w:type="character" w:customStyle="1" w:styleId="30">
    <w:name w:val="Заголовок 3 Знак"/>
    <w:basedOn w:val="a1"/>
    <w:link w:val="3"/>
    <w:rsid w:val="0034786F"/>
    <w:rPr>
      <w:rFonts w:ascii="Segoe" w:eastAsiaTheme="minorEastAsia" w:hAnsi="Segoe" w:cs="Segoe UI"/>
      <w:b/>
      <w:szCs w:val="19"/>
    </w:rPr>
  </w:style>
  <w:style w:type="character" w:styleId="a4">
    <w:name w:val="Hyperlink"/>
    <w:basedOn w:val="a1"/>
    <w:uiPriority w:val="99"/>
    <w:qFormat/>
    <w:rsid w:val="00203D21"/>
    <w:rPr>
      <w:strike w:val="0"/>
      <w:dstrike w:val="0"/>
      <w:color w:val="3333CC"/>
      <w:u w:val="none"/>
      <w:effect w:val="none"/>
    </w:rPr>
  </w:style>
  <w:style w:type="paragraph" w:customStyle="1" w:styleId="MOCListNumber1">
    <w:name w:val="MOC List Number 1"/>
    <w:basedOn w:val="a5"/>
    <w:qFormat/>
    <w:rsid w:val="00203D21"/>
    <w:pPr>
      <w:tabs>
        <w:tab w:val="left" w:pos="1080"/>
      </w:tabs>
      <w:contextualSpacing w:val="0"/>
    </w:pPr>
    <w:rPr>
      <w:bCs/>
      <w:szCs w:val="20"/>
    </w:rPr>
  </w:style>
  <w:style w:type="paragraph" w:customStyle="1" w:styleId="ProcedureHeading">
    <w:name w:val="Procedure Heading"/>
    <w:basedOn w:val="4"/>
    <w:next w:val="MOCListNumber1"/>
    <w:semiHidden/>
    <w:qFormat/>
    <w:rsid w:val="00203D21"/>
    <w:rPr>
      <w:bCs/>
      <w:i/>
      <w:iCs w:val="0"/>
    </w:rPr>
  </w:style>
  <w:style w:type="character" w:styleId="a6">
    <w:name w:val="Strong"/>
    <w:uiPriority w:val="22"/>
    <w:qFormat/>
    <w:rsid w:val="00203D21"/>
    <w:rPr>
      <w:b/>
      <w:bCs/>
    </w:rPr>
  </w:style>
  <w:style w:type="paragraph" w:customStyle="1" w:styleId="Results">
    <w:name w:val="Results"/>
    <w:basedOn w:val="a0"/>
    <w:next w:val="a0"/>
    <w:link w:val="ResultsChar"/>
    <w:qFormat/>
    <w:rsid w:val="00203D21"/>
    <w:pPr>
      <w:pBdr>
        <w:top w:val="single" w:sz="24" w:space="1" w:color="D9D9D9" w:themeColor="background1" w:themeShade="D9"/>
        <w:left w:val="single" w:sz="24" w:space="4" w:color="D9D9D9" w:themeColor="background1" w:themeShade="D9"/>
        <w:bottom w:val="single" w:sz="24" w:space="1" w:color="D9D9D9" w:themeColor="background1" w:themeShade="D9"/>
        <w:right w:val="single" w:sz="24" w:space="4" w:color="D9D9D9" w:themeColor="background1" w:themeShade="D9"/>
      </w:pBdr>
      <w:shd w:val="clear" w:color="auto" w:fill="D9D9D9" w:themeFill="background1" w:themeFillShade="D9"/>
    </w:pPr>
  </w:style>
  <w:style w:type="paragraph" w:customStyle="1" w:styleId="MOCListBullet1">
    <w:name w:val="MOC List Bullet 1"/>
    <w:basedOn w:val="a7"/>
    <w:qFormat/>
    <w:rsid w:val="00203D21"/>
    <w:pPr>
      <w:contextualSpacing w:val="0"/>
    </w:pPr>
    <w:rPr>
      <w:rFonts w:eastAsiaTheme="minorHAnsi" w:cstheme="minorBidi"/>
      <w:szCs w:val="22"/>
    </w:rPr>
  </w:style>
  <w:style w:type="paragraph" w:customStyle="1" w:styleId="CWHeading4">
    <w:name w:val="CW Heading 4"/>
    <w:basedOn w:val="a0"/>
    <w:next w:val="a0"/>
    <w:qFormat/>
    <w:rsid w:val="00203D21"/>
    <w:pPr>
      <w:keepNext/>
      <w:keepLines/>
      <w:spacing w:before="180" w:after="60"/>
      <w:outlineLvl w:val="3"/>
    </w:pPr>
    <w:rPr>
      <w:rFonts w:eastAsiaTheme="minorEastAsia" w:cs="Segoe UI"/>
      <w:b/>
      <w:sz w:val="22"/>
      <w:szCs w:val="19"/>
    </w:rPr>
  </w:style>
  <w:style w:type="paragraph" w:styleId="a5">
    <w:name w:val="List Number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40">
    <w:name w:val="Заголовок 4 Знак"/>
    <w:basedOn w:val="a1"/>
    <w:link w:val="4"/>
    <w:uiPriority w:val="9"/>
    <w:rsid w:val="00BF5FED"/>
    <w:rPr>
      <w:rFonts w:ascii="Segoe" w:eastAsia="MS Mincho" w:hAnsi="Segoe" w:cs="Times New Roman"/>
      <w:b/>
      <w:iCs/>
      <w:lang w:eastAsia="ja-JP"/>
    </w:rPr>
  </w:style>
  <w:style w:type="paragraph" w:styleId="a7">
    <w:name w:val="List Bullet"/>
    <w:basedOn w:val="a0"/>
    <w:uiPriority w:val="99"/>
    <w:semiHidden/>
    <w:unhideWhenUsed/>
    <w:rsid w:val="00203D21"/>
    <w:pPr>
      <w:ind w:left="1080" w:hanging="36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026CA"/>
    <w:rPr>
      <w:rFonts w:ascii="Segoe Semibold" w:eastAsia="Times New Roman" w:hAnsi="Segoe Semibold" w:cs="Times New Roman"/>
      <w:sz w:val="36"/>
      <w:szCs w:val="24"/>
    </w:rPr>
  </w:style>
  <w:style w:type="paragraph" w:customStyle="1" w:styleId="BlockQuote">
    <w:name w:val="Block Quote"/>
    <w:basedOn w:val="Results"/>
    <w:link w:val="BlockQuoteChar"/>
    <w:qFormat/>
    <w:rsid w:val="00D37A6F"/>
    <w:pPr>
      <w:pBdr>
        <w:top w:val="single" w:sz="24" w:space="10" w:color="D9D9D9" w:themeColor="background1" w:themeShade="D9"/>
        <w:bottom w:val="single" w:sz="24" w:space="10" w:color="D9D9D9" w:themeColor="background1" w:themeShade="D9"/>
      </w:pBdr>
      <w:spacing w:before="480" w:after="600"/>
    </w:pPr>
  </w:style>
  <w:style w:type="paragraph" w:customStyle="1" w:styleId="License">
    <w:name w:val="License"/>
    <w:basedOn w:val="a0"/>
    <w:link w:val="LicenseChar"/>
    <w:qFormat/>
    <w:rsid w:val="00EA0A58"/>
  </w:style>
  <w:style w:type="character" w:customStyle="1" w:styleId="ResultsChar">
    <w:name w:val="Results Char"/>
    <w:basedOn w:val="a1"/>
    <w:link w:val="Results"/>
    <w:rsid w:val="00EA0A58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BlockQuoteChar">
    <w:name w:val="Block Quote Char"/>
    <w:basedOn w:val="ResultsChar"/>
    <w:link w:val="BlockQuote"/>
    <w:rsid w:val="00D37A6F"/>
    <w:rPr>
      <w:rFonts w:ascii="Segoe" w:eastAsia="Times New Roman" w:hAnsi="Segoe" w:cs="Times New Roman"/>
      <w:sz w:val="19"/>
      <w:szCs w:val="24"/>
      <w:shd w:val="clear" w:color="auto" w:fill="D9D9D9" w:themeFill="background1" w:themeFillShade="D9"/>
    </w:rPr>
  </w:style>
  <w:style w:type="character" w:customStyle="1" w:styleId="LicenseChar">
    <w:name w:val="License Char"/>
    <w:basedOn w:val="a1"/>
    <w:link w:val="License"/>
    <w:rsid w:val="00EA0A58"/>
    <w:rPr>
      <w:rFonts w:ascii="Segoe" w:eastAsia="Times New Roman" w:hAnsi="Segoe" w:cs="Times New Roman"/>
      <w:sz w:val="19"/>
      <w:szCs w:val="24"/>
    </w:rPr>
  </w:style>
  <w:style w:type="paragraph" w:customStyle="1" w:styleId="Link">
    <w:name w:val="Link"/>
    <w:basedOn w:val="License"/>
    <w:link w:val="LinkChar"/>
    <w:qFormat/>
    <w:rsid w:val="00091E53"/>
    <w:rPr>
      <w:color w:val="2F5496" w:themeColor="accent5" w:themeShade="BF"/>
    </w:rPr>
  </w:style>
  <w:style w:type="character" w:customStyle="1" w:styleId="LinkChar">
    <w:name w:val="Link Char"/>
    <w:basedOn w:val="LicenseChar"/>
    <w:link w:val="Link"/>
    <w:rsid w:val="00091E53"/>
    <w:rPr>
      <w:rFonts w:ascii="Segoe" w:eastAsia="Times New Roman" w:hAnsi="Segoe" w:cs="Times New Roman"/>
      <w:color w:val="2F5496" w:themeColor="accent5" w:themeShade="BF"/>
      <w:sz w:val="19"/>
      <w:szCs w:val="24"/>
    </w:rPr>
  </w:style>
  <w:style w:type="paragraph" w:styleId="a">
    <w:name w:val="List Paragraph"/>
    <w:basedOn w:val="MOCListNumber1"/>
    <w:uiPriority w:val="34"/>
    <w:qFormat/>
    <w:rsid w:val="00676FF1"/>
    <w:pPr>
      <w:numPr>
        <w:numId w:val="1"/>
      </w:numPr>
    </w:pPr>
  </w:style>
  <w:style w:type="paragraph" w:customStyle="1" w:styleId="Compact">
    <w:name w:val="Compact"/>
    <w:basedOn w:val="a0"/>
    <w:next w:val="a0"/>
    <w:link w:val="CompactChar"/>
    <w:qFormat/>
    <w:rsid w:val="00AC4139"/>
    <w:pPr>
      <w:tabs>
        <w:tab w:val="num" w:pos="0"/>
      </w:tabs>
      <w:ind w:left="475" w:hanging="475"/>
    </w:pPr>
  </w:style>
  <w:style w:type="character" w:customStyle="1" w:styleId="CompactChar">
    <w:name w:val="Compact Char"/>
    <w:basedOn w:val="a1"/>
    <w:link w:val="Compact"/>
    <w:rsid w:val="00AC4139"/>
    <w:rPr>
      <w:rFonts w:ascii="Segoe" w:eastAsia="Times New Roman" w:hAnsi="Segoe" w:cs="Times New Roman"/>
      <w:sz w:val="19"/>
      <w:szCs w:val="24"/>
    </w:rPr>
  </w:style>
  <w:style w:type="paragraph" w:customStyle="1" w:styleId="SourceCode0">
    <w:name w:val="Source Code"/>
    <w:basedOn w:val="a0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harTok">
    <w:name w:val="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CommentTok">
    <w:name w:val="CommentTok"/>
    <w:rPr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AlertTok">
    <w:name w:val="AlertTok"/>
    <w:rPr>
      <w:b/>
      <w:color w:val="FF0000"/>
    </w:rPr>
  </w:style>
  <w:style w:type="character" w:customStyle="1" w:styleId="FunctionTok">
    <w:name w:val="FunctionTok"/>
    <w:rPr>
      <w:color w:val="06287E"/>
    </w:rPr>
  </w:style>
  <w:style w:type="character" w:customStyle="1" w:styleId="RegionMarkerTok">
    <w:name w:val="RegionMarkerTok"/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customStyle="1" w:styleId="SourceCode1">
    <w:name w:val="Source Code"/>
    <w:basedOn w:val="a0"/>
    <w:pPr>
      <w:wordWrap w:val="0"/>
    </w:pPr>
  </w:style>
  <w:style w:type="character" w:customStyle="1" w:styleId="KeywordTok0">
    <w:name w:val="KeywordTok"/>
    <w:rPr>
      <w:b/>
      <w:color w:val="007020"/>
    </w:rPr>
  </w:style>
  <w:style w:type="character" w:customStyle="1" w:styleId="DataTypeTok0">
    <w:name w:val="DataTypeTok"/>
    <w:rPr>
      <w:color w:val="902000"/>
    </w:rPr>
  </w:style>
  <w:style w:type="character" w:customStyle="1" w:styleId="DecValTok0">
    <w:name w:val="DecValTok"/>
    <w:rPr>
      <w:color w:val="40A070"/>
    </w:rPr>
  </w:style>
  <w:style w:type="character" w:customStyle="1" w:styleId="BaseNTok0">
    <w:name w:val="BaseNTok"/>
    <w:rPr>
      <w:color w:val="40A070"/>
    </w:rPr>
  </w:style>
  <w:style w:type="character" w:customStyle="1" w:styleId="FloatTok0">
    <w:name w:val="FloatTok"/>
    <w:rPr>
      <w:color w:val="40A070"/>
    </w:rPr>
  </w:style>
  <w:style w:type="character" w:customStyle="1" w:styleId="CharTok0">
    <w:name w:val="CharTok"/>
    <w:rPr>
      <w:color w:val="4070A0"/>
    </w:rPr>
  </w:style>
  <w:style w:type="character" w:customStyle="1" w:styleId="StringTok0">
    <w:name w:val="StringTok"/>
    <w:rPr>
      <w:color w:val="4070A0"/>
    </w:rPr>
  </w:style>
  <w:style w:type="character" w:customStyle="1" w:styleId="CommentTok0">
    <w:name w:val="CommentTok"/>
    <w:rPr>
      <w:i/>
      <w:color w:val="60A0B0"/>
    </w:rPr>
  </w:style>
  <w:style w:type="character" w:customStyle="1" w:styleId="OtherTok0">
    <w:name w:val="OtherTok"/>
    <w:rPr>
      <w:color w:val="007020"/>
    </w:rPr>
  </w:style>
  <w:style w:type="character" w:customStyle="1" w:styleId="AlertTok0">
    <w:name w:val="AlertTok"/>
    <w:rPr>
      <w:b/>
      <w:color w:val="FF0000"/>
    </w:rPr>
  </w:style>
  <w:style w:type="character" w:customStyle="1" w:styleId="FunctionTok0">
    <w:name w:val="FunctionTok"/>
    <w:rPr>
      <w:color w:val="06287E"/>
    </w:rPr>
  </w:style>
  <w:style w:type="character" w:customStyle="1" w:styleId="RegionMarkerTok0">
    <w:name w:val="RegionMarkerTok"/>
  </w:style>
  <w:style w:type="character" w:customStyle="1" w:styleId="ErrorTok0">
    <w:name w:val="ErrorTok"/>
    <w:rPr>
      <w:b/>
      <w:color w:val="FF0000"/>
    </w:rPr>
  </w:style>
  <w:style w:type="character" w:customStyle="1" w:styleId="NormalTok0">
    <w:name w:val="NormalTok"/>
  </w:style>
  <w:style w:type="paragraph" w:customStyle="1" w:styleId="SourceCode2">
    <w:name w:val="Source Code"/>
    <w:basedOn w:val="a0"/>
    <w:pPr>
      <w:wordWrap w:val="0"/>
    </w:pPr>
  </w:style>
  <w:style w:type="character" w:customStyle="1" w:styleId="KeywordTok1">
    <w:name w:val="KeywordTok"/>
    <w:rPr>
      <w:b/>
      <w:color w:val="007020"/>
    </w:rPr>
  </w:style>
  <w:style w:type="character" w:customStyle="1" w:styleId="DataTypeTok1">
    <w:name w:val="DataTypeTok"/>
    <w:rPr>
      <w:color w:val="902000"/>
    </w:rPr>
  </w:style>
  <w:style w:type="character" w:customStyle="1" w:styleId="DecValTok1">
    <w:name w:val="DecValTok"/>
    <w:rPr>
      <w:color w:val="40A070"/>
    </w:rPr>
  </w:style>
  <w:style w:type="character" w:customStyle="1" w:styleId="BaseNTok1">
    <w:name w:val="BaseNTok"/>
    <w:rPr>
      <w:color w:val="40A070"/>
    </w:rPr>
  </w:style>
  <w:style w:type="character" w:customStyle="1" w:styleId="FloatTok1">
    <w:name w:val="FloatTok"/>
    <w:rPr>
      <w:color w:val="40A070"/>
    </w:rPr>
  </w:style>
  <w:style w:type="character" w:customStyle="1" w:styleId="CharTok1">
    <w:name w:val="CharTok"/>
    <w:rPr>
      <w:color w:val="4070A0"/>
    </w:rPr>
  </w:style>
  <w:style w:type="character" w:customStyle="1" w:styleId="StringTok1">
    <w:name w:val="StringTok"/>
    <w:rPr>
      <w:color w:val="4070A0"/>
    </w:rPr>
  </w:style>
  <w:style w:type="character" w:customStyle="1" w:styleId="CommentTok1">
    <w:name w:val="CommentTok"/>
    <w:rPr>
      <w:i/>
      <w:color w:val="60A0B0"/>
    </w:rPr>
  </w:style>
  <w:style w:type="character" w:customStyle="1" w:styleId="OtherTok1">
    <w:name w:val="OtherTok"/>
    <w:rPr>
      <w:color w:val="007020"/>
    </w:rPr>
  </w:style>
  <w:style w:type="character" w:customStyle="1" w:styleId="AlertTok1">
    <w:name w:val="AlertTok"/>
    <w:rPr>
      <w:b/>
      <w:color w:val="FF0000"/>
    </w:rPr>
  </w:style>
  <w:style w:type="character" w:customStyle="1" w:styleId="FunctionTok1">
    <w:name w:val="FunctionTok"/>
    <w:rPr>
      <w:color w:val="06287E"/>
    </w:rPr>
  </w:style>
  <w:style w:type="character" w:customStyle="1" w:styleId="RegionMarkerTok1">
    <w:name w:val="RegionMarkerTok"/>
  </w:style>
  <w:style w:type="character" w:customStyle="1" w:styleId="ErrorTok1">
    <w:name w:val="ErrorTok"/>
    <w:rPr>
      <w:b/>
      <w:color w:val="FF0000"/>
    </w:rPr>
  </w:style>
  <w:style w:type="character" w:customStyle="1" w:styleId="NormalTok1">
    <w:name w:val="NormalTok"/>
  </w:style>
  <w:style w:type="paragraph" w:customStyle="1" w:styleId="SourceCode3">
    <w:name w:val="Source Code"/>
    <w:basedOn w:val="a0"/>
    <w:pPr>
      <w:wordWrap w:val="0"/>
    </w:pPr>
  </w:style>
  <w:style w:type="character" w:customStyle="1" w:styleId="KeywordTok2">
    <w:name w:val="KeywordTok"/>
    <w:rPr>
      <w:b/>
      <w:color w:val="007020"/>
    </w:rPr>
  </w:style>
  <w:style w:type="character" w:customStyle="1" w:styleId="DataTypeTok2">
    <w:name w:val="DataTypeTok"/>
    <w:rPr>
      <w:color w:val="902000"/>
    </w:rPr>
  </w:style>
  <w:style w:type="character" w:customStyle="1" w:styleId="DecValTok2">
    <w:name w:val="DecValTok"/>
    <w:rPr>
      <w:color w:val="40A070"/>
    </w:rPr>
  </w:style>
  <w:style w:type="character" w:customStyle="1" w:styleId="BaseNTok2">
    <w:name w:val="BaseNTok"/>
    <w:rPr>
      <w:color w:val="40A070"/>
    </w:rPr>
  </w:style>
  <w:style w:type="character" w:customStyle="1" w:styleId="FloatTok2">
    <w:name w:val="FloatTok"/>
    <w:rPr>
      <w:color w:val="40A070"/>
    </w:rPr>
  </w:style>
  <w:style w:type="character" w:customStyle="1" w:styleId="CharTok2">
    <w:name w:val="CharTok"/>
    <w:rPr>
      <w:color w:val="4070A0"/>
    </w:rPr>
  </w:style>
  <w:style w:type="character" w:customStyle="1" w:styleId="StringTok2">
    <w:name w:val="StringTok"/>
    <w:rPr>
      <w:color w:val="4070A0"/>
    </w:rPr>
  </w:style>
  <w:style w:type="character" w:customStyle="1" w:styleId="CommentTok2">
    <w:name w:val="CommentTok"/>
    <w:rPr>
      <w:i/>
      <w:color w:val="60A0B0"/>
    </w:rPr>
  </w:style>
  <w:style w:type="character" w:customStyle="1" w:styleId="OtherTok2">
    <w:name w:val="OtherTok"/>
    <w:rPr>
      <w:color w:val="007020"/>
    </w:rPr>
  </w:style>
  <w:style w:type="character" w:customStyle="1" w:styleId="AlertTok2">
    <w:name w:val="AlertTok"/>
    <w:rPr>
      <w:b/>
      <w:color w:val="FF0000"/>
    </w:rPr>
  </w:style>
  <w:style w:type="character" w:customStyle="1" w:styleId="FunctionTok2">
    <w:name w:val="FunctionTok"/>
    <w:rPr>
      <w:color w:val="06287E"/>
    </w:rPr>
  </w:style>
  <w:style w:type="character" w:customStyle="1" w:styleId="RegionMarkerTok2">
    <w:name w:val="RegionMarkerTok"/>
  </w:style>
  <w:style w:type="character" w:customStyle="1" w:styleId="ErrorTok2">
    <w:name w:val="ErrorTok"/>
    <w:rPr>
      <w:b/>
      <w:color w:val="FF0000"/>
    </w:rPr>
  </w:style>
  <w:style w:type="character" w:customStyle="1" w:styleId="NormalTok2">
    <w:name w:val="NormalTok"/>
  </w:style>
  <w:style w:type="paragraph" w:customStyle="1" w:styleId="SourceCode4">
    <w:name w:val="Source Code"/>
    <w:basedOn w:val="a0"/>
    <w:pPr>
      <w:wordWrap w:val="0"/>
    </w:pPr>
  </w:style>
  <w:style w:type="character" w:customStyle="1" w:styleId="KeywordTok3">
    <w:name w:val="KeywordTok"/>
    <w:rPr>
      <w:b/>
      <w:color w:val="007020"/>
    </w:rPr>
  </w:style>
  <w:style w:type="character" w:customStyle="1" w:styleId="DataTypeTok3">
    <w:name w:val="DataTypeTok"/>
    <w:rPr>
      <w:color w:val="902000"/>
    </w:rPr>
  </w:style>
  <w:style w:type="character" w:customStyle="1" w:styleId="DecValTok3">
    <w:name w:val="DecValTok"/>
    <w:rPr>
      <w:color w:val="40A070"/>
    </w:rPr>
  </w:style>
  <w:style w:type="character" w:customStyle="1" w:styleId="BaseNTok3">
    <w:name w:val="BaseNTok"/>
    <w:rPr>
      <w:color w:val="40A070"/>
    </w:rPr>
  </w:style>
  <w:style w:type="character" w:customStyle="1" w:styleId="FloatTok3">
    <w:name w:val="FloatTok"/>
    <w:rPr>
      <w:color w:val="40A070"/>
    </w:rPr>
  </w:style>
  <w:style w:type="character" w:customStyle="1" w:styleId="CharTok3">
    <w:name w:val="CharTok"/>
    <w:rPr>
      <w:color w:val="4070A0"/>
    </w:rPr>
  </w:style>
  <w:style w:type="character" w:customStyle="1" w:styleId="StringTok3">
    <w:name w:val="StringTok"/>
    <w:rPr>
      <w:color w:val="4070A0"/>
    </w:rPr>
  </w:style>
  <w:style w:type="character" w:customStyle="1" w:styleId="CommentTok3">
    <w:name w:val="CommentTok"/>
    <w:rPr>
      <w:i/>
      <w:color w:val="60A0B0"/>
    </w:rPr>
  </w:style>
  <w:style w:type="character" w:customStyle="1" w:styleId="OtherTok3">
    <w:name w:val="OtherTok"/>
    <w:rPr>
      <w:color w:val="007020"/>
    </w:rPr>
  </w:style>
  <w:style w:type="character" w:customStyle="1" w:styleId="AlertTok3">
    <w:name w:val="AlertTok"/>
    <w:rPr>
      <w:b/>
      <w:color w:val="FF0000"/>
    </w:rPr>
  </w:style>
  <w:style w:type="character" w:customStyle="1" w:styleId="FunctionTok3">
    <w:name w:val="FunctionTok"/>
    <w:rPr>
      <w:color w:val="06287E"/>
    </w:rPr>
  </w:style>
  <w:style w:type="character" w:customStyle="1" w:styleId="RegionMarkerTok3">
    <w:name w:val="RegionMarkerTok"/>
  </w:style>
  <w:style w:type="character" w:customStyle="1" w:styleId="ErrorTok3">
    <w:name w:val="ErrorTok"/>
    <w:rPr>
      <w:b/>
      <w:color w:val="FF0000"/>
    </w:rPr>
  </w:style>
  <w:style w:type="character" w:customStyle="1" w:styleId="NormalTok3">
    <w:name w:val="NormalTok"/>
  </w:style>
  <w:style w:type="paragraph" w:customStyle="1" w:styleId="SourceCode5">
    <w:name w:val="Source Code"/>
    <w:basedOn w:val="a0"/>
    <w:pPr>
      <w:wordWrap w:val="0"/>
    </w:pPr>
  </w:style>
  <w:style w:type="character" w:customStyle="1" w:styleId="KeywordTok4">
    <w:name w:val="KeywordTok"/>
    <w:rPr>
      <w:b/>
      <w:color w:val="007020"/>
    </w:rPr>
  </w:style>
  <w:style w:type="character" w:customStyle="1" w:styleId="DataTypeTok4">
    <w:name w:val="DataTypeTok"/>
    <w:rPr>
      <w:color w:val="902000"/>
    </w:rPr>
  </w:style>
  <w:style w:type="character" w:customStyle="1" w:styleId="DecValTok4">
    <w:name w:val="DecValTok"/>
    <w:rPr>
      <w:color w:val="40A070"/>
    </w:rPr>
  </w:style>
  <w:style w:type="character" w:customStyle="1" w:styleId="BaseNTok4">
    <w:name w:val="BaseNTok"/>
    <w:rPr>
      <w:color w:val="40A070"/>
    </w:rPr>
  </w:style>
  <w:style w:type="character" w:customStyle="1" w:styleId="FloatTok4">
    <w:name w:val="FloatTok"/>
    <w:rPr>
      <w:color w:val="40A070"/>
    </w:rPr>
  </w:style>
  <w:style w:type="character" w:customStyle="1" w:styleId="CharTok4">
    <w:name w:val="CharTok"/>
    <w:rPr>
      <w:color w:val="4070A0"/>
    </w:rPr>
  </w:style>
  <w:style w:type="character" w:customStyle="1" w:styleId="StringTok4">
    <w:name w:val="StringTok"/>
    <w:rPr>
      <w:color w:val="4070A0"/>
    </w:rPr>
  </w:style>
  <w:style w:type="character" w:customStyle="1" w:styleId="CommentTok4">
    <w:name w:val="CommentTok"/>
    <w:rPr>
      <w:i/>
      <w:color w:val="60A0B0"/>
    </w:rPr>
  </w:style>
  <w:style w:type="character" w:customStyle="1" w:styleId="OtherTok4">
    <w:name w:val="OtherTok"/>
    <w:rPr>
      <w:color w:val="007020"/>
    </w:rPr>
  </w:style>
  <w:style w:type="character" w:customStyle="1" w:styleId="AlertTok4">
    <w:name w:val="AlertTok"/>
    <w:rPr>
      <w:b/>
      <w:color w:val="FF0000"/>
    </w:rPr>
  </w:style>
  <w:style w:type="character" w:customStyle="1" w:styleId="FunctionTok4">
    <w:name w:val="FunctionTok"/>
    <w:rPr>
      <w:color w:val="06287E"/>
    </w:rPr>
  </w:style>
  <w:style w:type="character" w:customStyle="1" w:styleId="RegionMarkerTok4">
    <w:name w:val="RegionMarkerTok"/>
  </w:style>
  <w:style w:type="character" w:customStyle="1" w:styleId="ErrorTok4">
    <w:name w:val="ErrorTok"/>
    <w:rPr>
      <w:b/>
      <w:color w:val="FF0000"/>
    </w:rPr>
  </w:style>
  <w:style w:type="character" w:customStyle="1" w:styleId="NormalTok4">
    <w:name w:val="NormalTok"/>
  </w:style>
  <w:style w:type="paragraph" w:customStyle="1" w:styleId="SourceCode6">
    <w:name w:val="Source Code"/>
    <w:basedOn w:val="a0"/>
    <w:pPr>
      <w:wordWrap w:val="0"/>
    </w:pPr>
  </w:style>
  <w:style w:type="character" w:customStyle="1" w:styleId="KeywordTok5">
    <w:name w:val="KeywordTok"/>
    <w:rPr>
      <w:b/>
      <w:color w:val="007020"/>
    </w:rPr>
  </w:style>
  <w:style w:type="character" w:customStyle="1" w:styleId="DataTypeTok5">
    <w:name w:val="DataTypeTok"/>
    <w:rPr>
      <w:color w:val="902000"/>
    </w:rPr>
  </w:style>
  <w:style w:type="character" w:customStyle="1" w:styleId="DecValTok5">
    <w:name w:val="DecValTok"/>
    <w:rPr>
      <w:color w:val="40A070"/>
    </w:rPr>
  </w:style>
  <w:style w:type="character" w:customStyle="1" w:styleId="BaseNTok5">
    <w:name w:val="BaseNTok"/>
    <w:rPr>
      <w:color w:val="40A070"/>
    </w:rPr>
  </w:style>
  <w:style w:type="character" w:customStyle="1" w:styleId="FloatTok5">
    <w:name w:val="FloatTok"/>
    <w:rPr>
      <w:color w:val="40A070"/>
    </w:rPr>
  </w:style>
  <w:style w:type="character" w:customStyle="1" w:styleId="CharTok5">
    <w:name w:val="CharTok"/>
    <w:rPr>
      <w:color w:val="4070A0"/>
    </w:rPr>
  </w:style>
  <w:style w:type="character" w:customStyle="1" w:styleId="StringTok5">
    <w:name w:val="StringTok"/>
    <w:rPr>
      <w:color w:val="4070A0"/>
    </w:rPr>
  </w:style>
  <w:style w:type="character" w:customStyle="1" w:styleId="CommentTok5">
    <w:name w:val="CommentTok"/>
    <w:rPr>
      <w:i/>
      <w:color w:val="60A0B0"/>
    </w:rPr>
  </w:style>
  <w:style w:type="character" w:customStyle="1" w:styleId="OtherTok5">
    <w:name w:val="OtherTok"/>
    <w:rPr>
      <w:color w:val="007020"/>
    </w:rPr>
  </w:style>
  <w:style w:type="character" w:customStyle="1" w:styleId="AlertTok5">
    <w:name w:val="AlertTok"/>
    <w:rPr>
      <w:b/>
      <w:color w:val="FF0000"/>
    </w:rPr>
  </w:style>
  <w:style w:type="character" w:customStyle="1" w:styleId="FunctionTok5">
    <w:name w:val="FunctionTok"/>
    <w:rPr>
      <w:color w:val="06287E"/>
    </w:rPr>
  </w:style>
  <w:style w:type="character" w:customStyle="1" w:styleId="RegionMarkerTok5">
    <w:name w:val="RegionMarkerTok"/>
  </w:style>
  <w:style w:type="character" w:customStyle="1" w:styleId="ErrorTok5">
    <w:name w:val="ErrorTok"/>
    <w:rPr>
      <w:b/>
      <w:color w:val="FF0000"/>
    </w:rPr>
  </w:style>
  <w:style w:type="character" w:customStyle="1" w:styleId="NormalTok5">
    <w:name w:val="NormalTok"/>
  </w:style>
  <w:style w:type="paragraph" w:customStyle="1" w:styleId="SourceCode7">
    <w:name w:val="Source Code"/>
    <w:basedOn w:val="a0"/>
    <w:pPr>
      <w:wordWrap w:val="0"/>
    </w:pPr>
  </w:style>
  <w:style w:type="character" w:customStyle="1" w:styleId="KeywordTok6">
    <w:name w:val="KeywordTok"/>
    <w:rPr>
      <w:b/>
      <w:color w:val="007020"/>
    </w:rPr>
  </w:style>
  <w:style w:type="character" w:customStyle="1" w:styleId="DataTypeTok6">
    <w:name w:val="DataTypeTok"/>
    <w:rPr>
      <w:color w:val="902000"/>
    </w:rPr>
  </w:style>
  <w:style w:type="character" w:customStyle="1" w:styleId="DecValTok6">
    <w:name w:val="DecValTok"/>
    <w:rPr>
      <w:color w:val="40A070"/>
    </w:rPr>
  </w:style>
  <w:style w:type="character" w:customStyle="1" w:styleId="BaseNTok6">
    <w:name w:val="BaseNTok"/>
    <w:rPr>
      <w:color w:val="40A070"/>
    </w:rPr>
  </w:style>
  <w:style w:type="character" w:customStyle="1" w:styleId="FloatTok6">
    <w:name w:val="FloatTok"/>
    <w:rPr>
      <w:color w:val="40A070"/>
    </w:rPr>
  </w:style>
  <w:style w:type="character" w:customStyle="1" w:styleId="CharTok6">
    <w:name w:val="CharTok"/>
    <w:rPr>
      <w:color w:val="4070A0"/>
    </w:rPr>
  </w:style>
  <w:style w:type="character" w:customStyle="1" w:styleId="StringTok6">
    <w:name w:val="StringTok"/>
    <w:rPr>
      <w:color w:val="4070A0"/>
    </w:rPr>
  </w:style>
  <w:style w:type="character" w:customStyle="1" w:styleId="CommentTok6">
    <w:name w:val="CommentTok"/>
    <w:rPr>
      <w:i/>
      <w:color w:val="60A0B0"/>
    </w:rPr>
  </w:style>
  <w:style w:type="character" w:customStyle="1" w:styleId="OtherTok6">
    <w:name w:val="OtherTok"/>
    <w:rPr>
      <w:color w:val="007020"/>
    </w:rPr>
  </w:style>
  <w:style w:type="character" w:customStyle="1" w:styleId="AlertTok6">
    <w:name w:val="AlertTok"/>
    <w:rPr>
      <w:b/>
      <w:color w:val="FF0000"/>
    </w:rPr>
  </w:style>
  <w:style w:type="character" w:customStyle="1" w:styleId="FunctionTok6">
    <w:name w:val="FunctionTok"/>
    <w:rPr>
      <w:color w:val="06287E"/>
    </w:rPr>
  </w:style>
  <w:style w:type="character" w:customStyle="1" w:styleId="RegionMarkerTok6">
    <w:name w:val="RegionMarkerTok"/>
  </w:style>
  <w:style w:type="character" w:customStyle="1" w:styleId="ErrorTok6">
    <w:name w:val="ErrorTok"/>
    <w:rPr>
      <w:b/>
      <w:color w:val="FF0000"/>
    </w:rPr>
  </w:style>
  <w:style w:type="character" w:customStyle="1" w:styleId="NormalTok6">
    <w:name w:val="NormalTok"/>
  </w:style>
  <w:style w:type="paragraph" w:customStyle="1" w:styleId="SourceCode">
    <w:name w:val="Source Code"/>
    <w:basedOn w:val="a0"/>
    <w:qFormat/>
    <w:rsid w:val="00E07D64"/>
    <w:pPr>
      <w:numPr>
        <w:numId w:val="2"/>
      </w:num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wordWrap w:val="0"/>
    </w:pPr>
    <w:rPr>
      <w:rFonts w:ascii="Consolas" w:hAnsi="Consolas"/>
      <w:sz w:val="17"/>
    </w:rPr>
  </w:style>
  <w:style w:type="character" w:customStyle="1" w:styleId="KeywordTok7">
    <w:name w:val="KeywordTok"/>
    <w:rPr>
      <w:b/>
      <w:color w:val="007020"/>
    </w:rPr>
  </w:style>
  <w:style w:type="character" w:customStyle="1" w:styleId="DataTypeTok7">
    <w:name w:val="DataTypeTok"/>
    <w:rPr>
      <w:color w:val="902000"/>
    </w:rPr>
  </w:style>
  <w:style w:type="character" w:customStyle="1" w:styleId="DecValTok7">
    <w:name w:val="DecValTok"/>
    <w:rPr>
      <w:color w:val="40A070"/>
    </w:rPr>
  </w:style>
  <w:style w:type="character" w:customStyle="1" w:styleId="BaseNTok7">
    <w:name w:val="BaseNTok"/>
    <w:rPr>
      <w:color w:val="40A070"/>
    </w:rPr>
  </w:style>
  <w:style w:type="character" w:customStyle="1" w:styleId="FloatTok7">
    <w:name w:val="FloatTok"/>
    <w:rPr>
      <w:color w:val="40A070"/>
    </w:rPr>
  </w:style>
  <w:style w:type="character" w:customStyle="1" w:styleId="CharTok7">
    <w:name w:val="CharTok"/>
    <w:rPr>
      <w:color w:val="4070A0"/>
    </w:rPr>
  </w:style>
  <w:style w:type="character" w:customStyle="1" w:styleId="StringTok7">
    <w:name w:val="StringTok"/>
    <w:rPr>
      <w:color w:val="4070A0"/>
    </w:rPr>
  </w:style>
  <w:style w:type="character" w:customStyle="1" w:styleId="CommentTok7">
    <w:name w:val="CommentTok"/>
    <w:rPr>
      <w:i/>
      <w:color w:val="60A0B0"/>
    </w:rPr>
  </w:style>
  <w:style w:type="character" w:customStyle="1" w:styleId="OtherTok7">
    <w:name w:val="OtherTok"/>
    <w:rPr>
      <w:color w:val="007020"/>
    </w:rPr>
  </w:style>
  <w:style w:type="character" w:customStyle="1" w:styleId="AlertTok7">
    <w:name w:val="AlertTok"/>
    <w:rPr>
      <w:b/>
      <w:color w:val="FF0000"/>
    </w:rPr>
  </w:style>
  <w:style w:type="character" w:customStyle="1" w:styleId="FunctionTok7">
    <w:name w:val="FunctionTok"/>
    <w:rPr>
      <w:color w:val="06287E"/>
    </w:rPr>
  </w:style>
  <w:style w:type="character" w:customStyle="1" w:styleId="RegionMarkerTok7">
    <w:name w:val="RegionMarkerTok"/>
  </w:style>
  <w:style w:type="character" w:customStyle="1" w:styleId="ErrorTok7">
    <w:name w:val="ErrorTok"/>
    <w:rPr>
      <w:b/>
      <w:color w:val="FF0000"/>
    </w:rPr>
  </w:style>
  <w:style w:type="character" w:customStyle="1" w:styleId="NormalTok7">
    <w:name w:val="NormalTok"/>
  </w:style>
  <w:style w:type="paragraph" w:styleId="a8">
    <w:name w:val="Balloon Text"/>
    <w:basedOn w:val="a0"/>
    <w:link w:val="a9"/>
    <w:uiPriority w:val="99"/>
    <w:semiHidden/>
    <w:unhideWhenUsed/>
    <w:rsid w:val="00190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190118"/>
    <w:rPr>
      <w:rFonts w:ascii="Segoe UI" w:eastAsia="Times New Roman" w:hAnsi="Segoe UI" w:cs="Segoe UI"/>
      <w:sz w:val="18"/>
      <w:szCs w:val="18"/>
    </w:rPr>
  </w:style>
  <w:style w:type="character" w:customStyle="1" w:styleId="ConstantTok">
    <w:name w:val="ConstantTok"/>
    <w:rPr>
      <w:color w:val="880000"/>
    </w:rPr>
  </w:style>
  <w:style w:type="character" w:customStyle="1" w:styleId="SpecialCharTok">
    <w:name w:val="SpecialChar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styleId="aa">
    <w:name w:val="Unresolved Mention"/>
    <w:basedOn w:val="a1"/>
    <w:uiPriority w:val="99"/>
    <w:semiHidden/>
    <w:unhideWhenUsed/>
    <w:rsid w:val="005D7736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32183C"/>
    <w:rPr>
      <w:rFonts w:ascii="SegoeSemibold" w:hAnsi="SegoeSemibold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1"/>
    <w:rsid w:val="0032183C"/>
    <w:rPr>
      <w:rFonts w:ascii="Segoe" w:hAnsi="Sego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1"/>
    <w:rsid w:val="0032183C"/>
    <w:rPr>
      <w:rFonts w:ascii="Segoe" w:hAnsi="Segoe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N-ADM1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LON-ADM1\Labfi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2022-08-24T19:00:00Z</dcterms:created>
  <dcterms:modified xsi:type="dcterms:W3CDTF">2022-08-24T19:23:00Z</dcterms:modified>
</cp:coreProperties>
</file>